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A654" w14:textId="77777777" w:rsidR="00645F97" w:rsidRPr="0099529E" w:rsidRDefault="00645F97">
      <w:pPr>
        <w:jc w:val="both"/>
        <w:rPr>
          <w:rFonts w:ascii="Ancizar Sans" w:hAnsi="Ancizar Sans"/>
        </w:rPr>
      </w:pPr>
    </w:p>
    <w:tbl>
      <w:tblPr>
        <w:tblStyle w:val="Tablaconcuadrcula"/>
        <w:tblW w:w="10692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580"/>
        <w:gridCol w:w="709"/>
        <w:gridCol w:w="709"/>
        <w:gridCol w:w="141"/>
        <w:gridCol w:w="567"/>
        <w:gridCol w:w="709"/>
        <w:gridCol w:w="841"/>
        <w:gridCol w:w="841"/>
        <w:gridCol w:w="841"/>
        <w:gridCol w:w="94"/>
      </w:tblGrid>
      <w:tr w:rsidR="001327CA" w:rsidRPr="000C76A5" w14:paraId="78D71428" w14:textId="77777777" w:rsidTr="00F5366C">
        <w:trPr>
          <w:gridAfter w:val="1"/>
          <w:wAfter w:w="94" w:type="dxa"/>
          <w:trHeight w:val="725"/>
        </w:trPr>
        <w:tc>
          <w:tcPr>
            <w:tcW w:w="2660" w:type="dxa"/>
            <w:gridSpan w:val="2"/>
            <w:vAlign w:val="center"/>
          </w:tcPr>
          <w:p w14:paraId="3F64C6DD" w14:textId="3909B072" w:rsidR="001327CA" w:rsidRPr="000C76A5" w:rsidRDefault="001327CA" w:rsidP="006E58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6A5">
              <w:rPr>
                <w:rFonts w:asciiTheme="minorHAnsi" w:hAnsiTheme="minorHAnsi" w:cstheme="minorHAnsi"/>
                <w:b/>
                <w:sz w:val="22"/>
                <w:szCs w:val="22"/>
              </w:rPr>
              <w:t>Número de la convocatoria</w:t>
            </w:r>
          </w:p>
        </w:tc>
        <w:tc>
          <w:tcPr>
            <w:tcW w:w="4139" w:type="dxa"/>
            <w:gridSpan w:val="4"/>
          </w:tcPr>
          <w:p w14:paraId="40A75417" w14:textId="77777777" w:rsidR="001327CA" w:rsidRDefault="001327CA" w:rsidP="003E739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2DE9CC" w14:textId="79914B2F" w:rsidR="00F53FF1" w:rsidRPr="000C76A5" w:rsidRDefault="00F53FF1" w:rsidP="003E739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Guía</w:t>
            </w:r>
            <w:r w:rsidRPr="00464D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Presencia</w:t>
            </w:r>
            <w:r w:rsidR="004951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Institucional</w:t>
            </w:r>
          </w:p>
        </w:tc>
        <w:tc>
          <w:tcPr>
            <w:tcW w:w="1276" w:type="dxa"/>
            <w:gridSpan w:val="2"/>
            <w:vAlign w:val="center"/>
          </w:tcPr>
          <w:p w14:paraId="346F04F6" w14:textId="5A2C4F0B" w:rsidR="001327CA" w:rsidRPr="000C76A5" w:rsidRDefault="001327CA" w:rsidP="006E58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6A5">
              <w:rPr>
                <w:rFonts w:asciiTheme="minorHAnsi" w:hAnsiTheme="minorHAnsi" w:cstheme="minorHAnsi"/>
                <w:b/>
                <w:sz w:val="22"/>
                <w:szCs w:val="22"/>
              </w:rPr>
              <w:t>Fecha</w:t>
            </w:r>
          </w:p>
        </w:tc>
        <w:tc>
          <w:tcPr>
            <w:tcW w:w="841" w:type="dxa"/>
            <w:vAlign w:val="center"/>
          </w:tcPr>
          <w:p w14:paraId="6DA72156" w14:textId="3B856D00" w:rsidR="001327CA" w:rsidRPr="001327CA" w:rsidRDefault="00BC108E" w:rsidP="001327CA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29</w:t>
            </w:r>
          </w:p>
        </w:tc>
        <w:tc>
          <w:tcPr>
            <w:tcW w:w="841" w:type="dxa"/>
            <w:vAlign w:val="center"/>
          </w:tcPr>
          <w:p w14:paraId="3FB6BF54" w14:textId="130E1CB2" w:rsidR="001327CA" w:rsidRPr="001327CA" w:rsidRDefault="00BC108E" w:rsidP="001327CA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07</w:t>
            </w:r>
          </w:p>
        </w:tc>
        <w:tc>
          <w:tcPr>
            <w:tcW w:w="841" w:type="dxa"/>
            <w:vAlign w:val="center"/>
          </w:tcPr>
          <w:p w14:paraId="221E20A5" w14:textId="195BB748" w:rsidR="001327CA" w:rsidRPr="001327CA" w:rsidRDefault="00F53FF1" w:rsidP="001327CA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202</w:t>
            </w:r>
            <w:r w:rsidR="009D7EED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4</w:t>
            </w:r>
          </w:p>
        </w:tc>
      </w:tr>
      <w:tr w:rsidR="0064372F" w:rsidRPr="000C76A5" w14:paraId="75880B04" w14:textId="77777777" w:rsidTr="00445353">
        <w:trPr>
          <w:gridAfter w:val="1"/>
          <w:wAfter w:w="94" w:type="dxa"/>
          <w:trHeight w:val="325"/>
        </w:trPr>
        <w:tc>
          <w:tcPr>
            <w:tcW w:w="2660" w:type="dxa"/>
            <w:gridSpan w:val="2"/>
            <w:vAlign w:val="center"/>
          </w:tcPr>
          <w:p w14:paraId="0C1E5539" w14:textId="25F14563" w:rsidR="0099529E" w:rsidRPr="000C76A5" w:rsidRDefault="007149CF" w:rsidP="006E58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Requisitos b</w:t>
            </w:r>
            <w:r w:rsidR="0099529E" w:rsidRPr="000C76A5">
              <w:rPr>
                <w:rFonts w:asciiTheme="minorHAnsi" w:hAnsiTheme="minorHAnsi" w:cstheme="minorHAnsi"/>
                <w:b/>
                <w:sz w:val="22"/>
                <w:szCs w:val="22"/>
              </w:rPr>
              <w:t>ásicos</w:t>
            </w:r>
          </w:p>
        </w:tc>
        <w:tc>
          <w:tcPr>
            <w:tcW w:w="7938" w:type="dxa"/>
            <w:gridSpan w:val="9"/>
          </w:tcPr>
          <w:p w14:paraId="5E12EBDF" w14:textId="77777777" w:rsidR="00BC108E" w:rsidRPr="003D13F3" w:rsidRDefault="00BC108E" w:rsidP="00BC108E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3D13F3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a. Tener la calidad de estudiante de la Universidad Nacional de Colombia.</w:t>
            </w:r>
          </w:p>
          <w:p w14:paraId="16EFBB4E" w14:textId="77777777" w:rsidR="00BC108E" w:rsidRPr="003D13F3" w:rsidRDefault="00BC108E" w:rsidP="00BC108E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3D13F3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 xml:space="preserve">c.  </w:t>
            </w:r>
            <w:r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E</w:t>
            </w:r>
            <w:r w:rsidRPr="003D13F3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l estudiante deberá tener un Promedio Aritmético Ponderado Acumulado </w:t>
            </w:r>
            <w:r w:rsidRPr="003D13F3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softHyphen/>
              <w:t> P.A.P.A. igual o superior a 3.</w:t>
            </w:r>
            <w:r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4</w:t>
            </w:r>
            <w:r w:rsidRPr="003D13F3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. para estudiantes de pregrado</w:t>
            </w:r>
            <w:r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.</w:t>
            </w:r>
          </w:p>
          <w:p w14:paraId="05F16B64" w14:textId="77777777" w:rsidR="00BC108E" w:rsidRPr="003D13F3" w:rsidRDefault="00BC108E" w:rsidP="00BC108E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3D13F3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d. No ostentar la calidad de monitor académico o becario, salvo para aquellos estudiantes que obtuvieron la beca de posgrado por la distinción de Grado de Honor de la Universidad Nacional de Colombia.</w:t>
            </w:r>
          </w:p>
          <w:p w14:paraId="19B19CD1" w14:textId="77777777" w:rsidR="00BC108E" w:rsidRPr="003D13F3" w:rsidRDefault="00BC108E" w:rsidP="00BC108E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3D13F3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e. No tener calidad de funcionario público (administrativo o docente de planta) de la Universidad Nacional de Colombia.</w:t>
            </w:r>
          </w:p>
          <w:p w14:paraId="4DD9CE53" w14:textId="77777777" w:rsidR="00BC108E" w:rsidRPr="003D13F3" w:rsidRDefault="00BC108E" w:rsidP="00BC108E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3D13F3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f. Durante el periodo lectivo el Estudiante Auxiliar debe mantener la calidad de estudiante e inscrita al menos la carga mínima exigida por el Estatuto Estudiantil.</w:t>
            </w:r>
          </w:p>
          <w:p w14:paraId="37CD1C2C" w14:textId="77777777" w:rsidR="00BC108E" w:rsidRPr="003D13F3" w:rsidRDefault="00BC108E" w:rsidP="00BC108E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3D13F3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g. No haber tenido sanciones disciplinarias.</w:t>
            </w:r>
          </w:p>
          <w:p w14:paraId="52BE8B8A" w14:textId="77777777" w:rsidR="00BC108E" w:rsidRPr="00CA3DA5" w:rsidRDefault="00BC108E" w:rsidP="00BC108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  <w:p w14:paraId="1FFE301A" w14:textId="72FC18E0" w:rsidR="0099529E" w:rsidRPr="00F53FF1" w:rsidRDefault="00BC108E" w:rsidP="00BC108E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3D13F3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Nota: El estudiante que se postule a la convocatoria, manifiesta conocer la normatividad relacionada con la convocatoria y autoriza a la universidad para realizar las verificaciones pertinentes</w:t>
            </w:r>
          </w:p>
        </w:tc>
      </w:tr>
      <w:tr w:rsidR="0064372F" w:rsidRPr="000C76A5" w14:paraId="430E0CEE" w14:textId="77777777" w:rsidTr="00445353">
        <w:trPr>
          <w:gridAfter w:val="1"/>
          <w:wAfter w:w="94" w:type="dxa"/>
          <w:trHeight w:val="325"/>
        </w:trPr>
        <w:tc>
          <w:tcPr>
            <w:tcW w:w="2660" w:type="dxa"/>
            <w:gridSpan w:val="2"/>
            <w:vAlign w:val="center"/>
          </w:tcPr>
          <w:p w14:paraId="4EFBB1B3" w14:textId="754F739C" w:rsidR="002A2BC9" w:rsidRPr="000C76A5" w:rsidRDefault="002A2BC9" w:rsidP="007149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6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Perfil </w:t>
            </w:r>
            <w:r w:rsidR="007149CF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0C76A5">
              <w:rPr>
                <w:rFonts w:asciiTheme="minorHAnsi" w:hAnsiTheme="minorHAnsi" w:cstheme="minorHAnsi"/>
                <w:b/>
                <w:sz w:val="22"/>
                <w:szCs w:val="22"/>
              </w:rPr>
              <w:t>equerido</w:t>
            </w:r>
          </w:p>
        </w:tc>
        <w:tc>
          <w:tcPr>
            <w:tcW w:w="7938" w:type="dxa"/>
            <w:gridSpan w:val="9"/>
            <w:vAlign w:val="center"/>
          </w:tcPr>
          <w:p w14:paraId="3E2C3CB3" w14:textId="77777777" w:rsidR="002A2BC9" w:rsidRPr="000C76A5" w:rsidRDefault="002A2BC9" w:rsidP="002A2BC9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</w:pPr>
          </w:p>
          <w:p w14:paraId="002BA68A" w14:textId="25A0A3D9" w:rsidR="00BC108E" w:rsidRDefault="00F53FF1" w:rsidP="002A2B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923">
              <w:rPr>
                <w:rFonts w:asciiTheme="minorHAnsi" w:hAnsiTheme="minorHAnsi" w:cstheme="minorHAnsi"/>
                <w:sz w:val="22"/>
                <w:szCs w:val="22"/>
              </w:rPr>
              <w:t xml:space="preserve">Estudiante de pregrado </w:t>
            </w:r>
            <w:r w:rsidR="00BC108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63CBF">
              <w:rPr>
                <w:rFonts w:asciiTheme="minorHAnsi" w:hAnsiTheme="minorHAnsi" w:cstheme="minorHAnsi"/>
                <w:sz w:val="22"/>
                <w:szCs w:val="22"/>
              </w:rPr>
              <w:t>cualquier carrera</w:t>
            </w:r>
            <w:r w:rsidR="00BC108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4A2056A" w14:textId="6B2EB906" w:rsidR="00F53FF1" w:rsidRDefault="00F53FF1" w:rsidP="002A2B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Contar con disponibilidad para desarrollar actividades </w:t>
            </w:r>
            <w:r w:rsidR="00BC108E">
              <w:rPr>
                <w:rFonts w:asciiTheme="minorHAnsi" w:hAnsiTheme="minorHAnsi" w:cstheme="minorHAnsi"/>
                <w:sz w:val="22"/>
                <w:szCs w:val="22"/>
              </w:rPr>
              <w:t>asignadas.</w:t>
            </w:r>
          </w:p>
          <w:p w14:paraId="15D48DA9" w14:textId="1EBA79A7" w:rsidR="00F53FF1" w:rsidRDefault="00F53FF1" w:rsidP="002A2B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Haber aprobado por lo menos el </w:t>
            </w:r>
            <w:r w:rsidR="009D7EE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63CB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% de avance del programa</w:t>
            </w:r>
          </w:p>
          <w:p w14:paraId="72D9B7E8" w14:textId="4A8A617B" w:rsidR="00BC108E" w:rsidRDefault="00BC108E" w:rsidP="002A2B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P.A.P.A igual o superior a 3.2</w:t>
            </w:r>
          </w:p>
          <w:p w14:paraId="17305D5F" w14:textId="37B416C3" w:rsidR="003D2A34" w:rsidRDefault="003D2A34" w:rsidP="002A2B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Conocimientos en ofimática.</w:t>
            </w:r>
          </w:p>
          <w:p w14:paraId="28DD0B7A" w14:textId="53748478" w:rsidR="00F53FF1" w:rsidRPr="000C76A5" w:rsidRDefault="00F53FF1" w:rsidP="002A2B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Habilidades comunicativas, manejo de público y proactivo.</w:t>
            </w:r>
          </w:p>
        </w:tc>
      </w:tr>
      <w:tr w:rsidR="0064372F" w:rsidRPr="000C76A5" w14:paraId="470469EE" w14:textId="77777777" w:rsidTr="00445353">
        <w:trPr>
          <w:gridAfter w:val="1"/>
          <w:wAfter w:w="94" w:type="dxa"/>
          <w:trHeight w:val="325"/>
        </w:trPr>
        <w:tc>
          <w:tcPr>
            <w:tcW w:w="2660" w:type="dxa"/>
            <w:gridSpan w:val="2"/>
            <w:vAlign w:val="center"/>
          </w:tcPr>
          <w:p w14:paraId="4C456079" w14:textId="0B8AD24B" w:rsidR="002A632A" w:rsidRPr="000C76A5" w:rsidRDefault="002A632A" w:rsidP="006E58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6A5">
              <w:rPr>
                <w:rFonts w:asciiTheme="minorHAnsi" w:hAnsiTheme="minorHAnsi" w:cstheme="minorHAnsi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7938" w:type="dxa"/>
            <w:gridSpan w:val="9"/>
            <w:vAlign w:val="center"/>
          </w:tcPr>
          <w:p w14:paraId="74FDB8B3" w14:textId="77777777" w:rsidR="00F53FF1" w:rsidRDefault="00F53FF1" w:rsidP="00F53FF1">
            <w:pPr>
              <w:pStyle w:val="Prrafodelista"/>
              <w:numPr>
                <w:ilvl w:val="0"/>
                <w:numId w:val="32"/>
              </w:numPr>
              <w:ind w:left="348" w:hanging="2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20% P.A.P.A.</w:t>
            </w:r>
          </w:p>
          <w:p w14:paraId="575AF79B" w14:textId="77777777" w:rsidR="00F53FF1" w:rsidRDefault="00F53FF1" w:rsidP="00F53FF1">
            <w:pPr>
              <w:pStyle w:val="Prrafodelista"/>
              <w:numPr>
                <w:ilvl w:val="0"/>
                <w:numId w:val="32"/>
              </w:numPr>
              <w:ind w:left="348" w:hanging="2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40% Prueba de conocimientos (eliminatoria)</w:t>
            </w:r>
          </w:p>
          <w:p w14:paraId="1C92CE63" w14:textId="5BB8B094" w:rsidR="000708EA" w:rsidRPr="00F53FF1" w:rsidRDefault="00F53FF1" w:rsidP="00F53FF1">
            <w:pPr>
              <w:pStyle w:val="Prrafodelista"/>
              <w:numPr>
                <w:ilvl w:val="0"/>
                <w:numId w:val="32"/>
              </w:numPr>
              <w:ind w:left="348" w:hanging="23"/>
              <w:rPr>
                <w:rFonts w:asciiTheme="minorHAnsi" w:hAnsiTheme="minorHAnsi" w:cstheme="minorHAnsi"/>
                <w:sz w:val="22"/>
                <w:szCs w:val="22"/>
              </w:rPr>
            </w:pPr>
            <w:r w:rsidRPr="00F53FF1">
              <w:rPr>
                <w:rFonts w:asciiTheme="minorHAnsi" w:hAnsiTheme="minorHAnsi" w:cstheme="minorHAnsi"/>
                <w:sz w:val="22"/>
                <w:szCs w:val="22"/>
              </w:rPr>
              <w:t>40% Entrevista</w:t>
            </w:r>
          </w:p>
        </w:tc>
      </w:tr>
      <w:tr w:rsidR="000E1A5B" w:rsidRPr="000C76A5" w14:paraId="2D39F5E6" w14:textId="77777777" w:rsidTr="00445353">
        <w:trPr>
          <w:gridAfter w:val="1"/>
          <w:wAfter w:w="94" w:type="dxa"/>
          <w:trHeight w:val="325"/>
        </w:trPr>
        <w:tc>
          <w:tcPr>
            <w:tcW w:w="675" w:type="dxa"/>
            <w:vMerge w:val="restart"/>
            <w:vAlign w:val="center"/>
          </w:tcPr>
          <w:p w14:paraId="095A9F47" w14:textId="2D42DBEA" w:rsidR="000E1A5B" w:rsidRPr="000C76A5" w:rsidRDefault="000E1A5B" w:rsidP="006E58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6A5">
              <w:rPr>
                <w:rFonts w:asciiTheme="minorHAnsi" w:hAnsiTheme="minorHAnsi" w:cstheme="minorHAnsi"/>
                <w:b/>
                <w:sz w:val="22"/>
                <w:szCs w:val="22"/>
              </w:rPr>
              <w:t>No.</w:t>
            </w:r>
          </w:p>
        </w:tc>
        <w:tc>
          <w:tcPr>
            <w:tcW w:w="1985" w:type="dxa"/>
            <w:vMerge w:val="restart"/>
            <w:vAlign w:val="center"/>
          </w:tcPr>
          <w:p w14:paraId="706B56B9" w14:textId="06C01A99" w:rsidR="000E1A5B" w:rsidRPr="000C76A5" w:rsidRDefault="000E1A5B" w:rsidP="006E58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6A5">
              <w:rPr>
                <w:rFonts w:asciiTheme="minorHAnsi" w:hAnsiTheme="minorHAnsi" w:cstheme="minorHAnsi"/>
                <w:b/>
                <w:sz w:val="22"/>
                <w:szCs w:val="22"/>
              </w:rPr>
              <w:t>Identificación</w:t>
            </w:r>
          </w:p>
        </w:tc>
        <w:tc>
          <w:tcPr>
            <w:tcW w:w="2580" w:type="dxa"/>
            <w:vMerge w:val="restart"/>
            <w:vAlign w:val="center"/>
          </w:tcPr>
          <w:p w14:paraId="7A0986D1" w14:textId="2F045842" w:rsidR="0097624F" w:rsidRPr="009E03FD" w:rsidRDefault="000E1A5B" w:rsidP="0064372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9E03FD">
              <w:rPr>
                <w:rFonts w:asciiTheme="minorHAnsi" w:hAnsiTheme="minorHAnsi" w:cstheme="minorHAnsi"/>
                <w:b/>
                <w:sz w:val="20"/>
                <w:szCs w:val="20"/>
              </w:rPr>
              <w:t>*P</w:t>
            </w:r>
            <w:r w:rsidR="008D4A5C" w:rsidRPr="009E03F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9E03FD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8D4A5C" w:rsidRPr="009E03F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9E03FD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8D4A5C" w:rsidRPr="009E03F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9E03FD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8D4A5C" w:rsidRPr="009E03F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9E03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 </w:t>
            </w:r>
            <w:r w:rsidR="008D4A5C" w:rsidRPr="009E03FD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9E03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untaje de </w:t>
            </w:r>
            <w:r w:rsidR="008D4A5C" w:rsidRPr="009E03FD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9E03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dmisión (PA) </w:t>
            </w:r>
          </w:p>
          <w:p w14:paraId="134AB993" w14:textId="178C3CE9" w:rsidR="000E1A5B" w:rsidRPr="009E03FD" w:rsidRDefault="000E1A5B" w:rsidP="0064372F">
            <w:pPr>
              <w:jc w:val="center"/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  <w:r w:rsidRPr="009E03FD">
              <w:rPr>
                <w:rFonts w:asciiTheme="minorHAnsi" w:hAnsiTheme="minorHAnsi" w:cstheme="minorHAnsi"/>
                <w:b/>
                <w:sz w:val="20"/>
                <w:szCs w:val="20"/>
              </w:rPr>
              <w:t>(SI/NO)</w:t>
            </w:r>
          </w:p>
        </w:tc>
        <w:tc>
          <w:tcPr>
            <w:tcW w:w="2835" w:type="dxa"/>
            <w:gridSpan w:val="5"/>
            <w:vAlign w:val="center"/>
          </w:tcPr>
          <w:p w14:paraId="264A084B" w14:textId="621128E9" w:rsidR="000E1A5B" w:rsidRPr="000C76A5" w:rsidRDefault="000E1A5B" w:rsidP="00C868B4">
            <w:pPr>
              <w:jc w:val="center"/>
              <w:rPr>
                <w:rFonts w:asciiTheme="minorHAnsi" w:hAnsiTheme="minorHAnsi" w:cstheme="minorHAnsi"/>
                <w:b/>
                <w:color w:val="7F7F7F" w:themeColor="text1" w:themeTint="80"/>
                <w:sz w:val="22"/>
                <w:szCs w:val="22"/>
              </w:rPr>
            </w:pPr>
            <w:r w:rsidRPr="000C76A5">
              <w:rPr>
                <w:rFonts w:asciiTheme="minorHAnsi" w:hAnsiTheme="minorHAnsi" w:cstheme="minorHAnsi"/>
                <w:b/>
                <w:sz w:val="22"/>
                <w:szCs w:val="22"/>
              </w:rPr>
              <w:t>Calificación Asignada</w:t>
            </w:r>
          </w:p>
        </w:tc>
        <w:tc>
          <w:tcPr>
            <w:tcW w:w="2523" w:type="dxa"/>
            <w:gridSpan w:val="3"/>
            <w:vMerge w:val="restart"/>
            <w:vAlign w:val="center"/>
          </w:tcPr>
          <w:p w14:paraId="60EADD55" w14:textId="33504A73" w:rsidR="000E1A5B" w:rsidRPr="000C76A5" w:rsidRDefault="000708EA" w:rsidP="000E1A5B">
            <w:pPr>
              <w:jc w:val="center"/>
              <w:rPr>
                <w:rFonts w:asciiTheme="minorHAnsi" w:hAnsiTheme="minorHAnsi" w:cstheme="minorHAnsi"/>
                <w:b/>
                <w:color w:val="7F7F7F" w:themeColor="text1" w:themeTint="80"/>
                <w:sz w:val="22"/>
                <w:szCs w:val="22"/>
              </w:rPr>
            </w:pPr>
            <w:r w:rsidRPr="000C76A5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  <w:r w:rsidR="000E1A5B" w:rsidRPr="000C76A5">
              <w:rPr>
                <w:rFonts w:asciiTheme="minorHAnsi" w:hAnsiTheme="minorHAnsi" w:cstheme="minorHAnsi"/>
                <w:b/>
                <w:sz w:val="22"/>
                <w:szCs w:val="22"/>
              </w:rPr>
              <w:t>Resultado de la Convocatoria</w:t>
            </w:r>
          </w:p>
        </w:tc>
      </w:tr>
      <w:tr w:rsidR="00445353" w:rsidRPr="000C76A5" w14:paraId="26681EA6" w14:textId="77777777" w:rsidTr="00445353">
        <w:trPr>
          <w:gridAfter w:val="1"/>
          <w:wAfter w:w="94" w:type="dxa"/>
          <w:trHeight w:val="325"/>
        </w:trPr>
        <w:tc>
          <w:tcPr>
            <w:tcW w:w="675" w:type="dxa"/>
            <w:vMerge/>
            <w:vAlign w:val="center"/>
          </w:tcPr>
          <w:p w14:paraId="77B3E387" w14:textId="2D9AF8AD" w:rsidR="00445353" w:rsidRPr="000C76A5" w:rsidRDefault="00445353" w:rsidP="006E58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70CC96BE" w14:textId="61E0C3B0" w:rsidR="00445353" w:rsidRPr="000C76A5" w:rsidRDefault="00445353" w:rsidP="006E58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0" w:type="dxa"/>
            <w:vMerge/>
            <w:vAlign w:val="center"/>
          </w:tcPr>
          <w:p w14:paraId="372890EE" w14:textId="68D7C19A" w:rsidR="00445353" w:rsidRPr="000C76A5" w:rsidRDefault="00445353" w:rsidP="006437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A07CF03" w14:textId="77777777" w:rsidR="00445353" w:rsidRPr="000C76A5" w:rsidRDefault="00445353" w:rsidP="006437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6A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1E087709" w14:textId="659274E3" w:rsidR="00445353" w:rsidRPr="000C76A5" w:rsidRDefault="00445353" w:rsidP="004453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6A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14:paraId="15CE77A0" w14:textId="5F4EF27E" w:rsidR="00445353" w:rsidRPr="000C76A5" w:rsidRDefault="00445353" w:rsidP="004453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426882B0" w14:textId="30C30394" w:rsidR="00445353" w:rsidRPr="000C76A5" w:rsidRDefault="00445353" w:rsidP="002A63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6A5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2523" w:type="dxa"/>
            <w:gridSpan w:val="3"/>
            <w:vMerge/>
            <w:vAlign w:val="center"/>
          </w:tcPr>
          <w:p w14:paraId="73BFF6B3" w14:textId="3EC8A39F" w:rsidR="00445353" w:rsidRPr="000C76A5" w:rsidRDefault="00445353" w:rsidP="002A63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D7EED" w:rsidRPr="000C76A5" w14:paraId="52E9F976" w14:textId="77777777" w:rsidTr="00445353">
        <w:trPr>
          <w:gridAfter w:val="1"/>
          <w:wAfter w:w="94" w:type="dxa"/>
          <w:trHeight w:val="325"/>
        </w:trPr>
        <w:tc>
          <w:tcPr>
            <w:tcW w:w="675" w:type="dxa"/>
            <w:vAlign w:val="center"/>
          </w:tcPr>
          <w:p w14:paraId="4DD7DD91" w14:textId="1BB25FC3" w:rsidR="009D7EED" w:rsidRPr="000C76A5" w:rsidRDefault="009D7EED" w:rsidP="009D7E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6A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6D5BD831" w14:textId="586CAEDB" w:rsidR="009D7EED" w:rsidRPr="00BC108E" w:rsidRDefault="00BC108E" w:rsidP="009D7EED">
            <w:pPr>
              <w:widowControl/>
              <w:autoSpaceDE/>
              <w:autoSpaceDN/>
              <w:rPr>
                <w:rFonts w:ascii="Calibri" w:hAnsi="Calibri" w:cs="Calibri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1000921834</w:t>
            </w:r>
          </w:p>
        </w:tc>
        <w:tc>
          <w:tcPr>
            <w:tcW w:w="2580" w:type="dxa"/>
            <w:vAlign w:val="center"/>
          </w:tcPr>
          <w:p w14:paraId="49748F5A" w14:textId="17FB80D4" w:rsidR="009D7EED" w:rsidRPr="0049513B" w:rsidRDefault="00BC108E" w:rsidP="009D7EE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709" w:type="dxa"/>
            <w:vAlign w:val="center"/>
          </w:tcPr>
          <w:p w14:paraId="17AC50BB" w14:textId="49225708" w:rsidR="009D7EED" w:rsidRPr="00BC108E" w:rsidRDefault="00BC108E" w:rsidP="00BC108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709" w:type="dxa"/>
            <w:vAlign w:val="center"/>
          </w:tcPr>
          <w:p w14:paraId="030323F3" w14:textId="70DE13F1" w:rsidR="009D7EED" w:rsidRPr="00BC108E" w:rsidRDefault="00BC108E" w:rsidP="009D7EE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32,8</w:t>
            </w:r>
          </w:p>
        </w:tc>
        <w:tc>
          <w:tcPr>
            <w:tcW w:w="708" w:type="dxa"/>
            <w:gridSpan w:val="2"/>
            <w:vAlign w:val="center"/>
          </w:tcPr>
          <w:p w14:paraId="0F8339FA" w14:textId="4444ED00" w:rsidR="009D7EED" w:rsidRPr="00BC108E" w:rsidRDefault="00BC108E" w:rsidP="009D7EE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709" w:type="dxa"/>
            <w:vAlign w:val="center"/>
          </w:tcPr>
          <w:p w14:paraId="3853D2DC" w14:textId="139114AE" w:rsidR="009D7EED" w:rsidRPr="00CE3FAE" w:rsidRDefault="00BC108E" w:rsidP="009D7EE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85,2</w:t>
            </w:r>
          </w:p>
        </w:tc>
        <w:tc>
          <w:tcPr>
            <w:tcW w:w="2523" w:type="dxa"/>
            <w:gridSpan w:val="3"/>
            <w:vAlign w:val="center"/>
          </w:tcPr>
          <w:p w14:paraId="3DC89431" w14:textId="1873B01E" w:rsidR="009D7EED" w:rsidRPr="000C76A5" w:rsidRDefault="009D7EED" w:rsidP="009D7E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Seleccionado</w:t>
            </w:r>
          </w:p>
        </w:tc>
      </w:tr>
      <w:tr w:rsidR="009D7EED" w:rsidRPr="000C76A5" w14:paraId="0B82F75E" w14:textId="77777777" w:rsidTr="00445353">
        <w:trPr>
          <w:gridAfter w:val="1"/>
          <w:wAfter w:w="94" w:type="dxa"/>
          <w:trHeight w:val="325"/>
        </w:trPr>
        <w:tc>
          <w:tcPr>
            <w:tcW w:w="675" w:type="dxa"/>
            <w:vAlign w:val="center"/>
          </w:tcPr>
          <w:p w14:paraId="60437E5B" w14:textId="07F1B328" w:rsidR="009D7EED" w:rsidRPr="000C76A5" w:rsidRDefault="009D7EED" w:rsidP="009D7E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6A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185348E5" w14:textId="052627D4" w:rsidR="009D7EED" w:rsidRPr="00BC108E" w:rsidRDefault="00BC108E" w:rsidP="009D7EED">
            <w:pPr>
              <w:widowControl/>
              <w:autoSpaceDE/>
              <w:autoSpaceDN/>
              <w:rPr>
                <w:rFonts w:ascii="Calibri" w:hAnsi="Calibri" w:cs="Calibri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1000311065</w:t>
            </w:r>
          </w:p>
        </w:tc>
        <w:tc>
          <w:tcPr>
            <w:tcW w:w="2580" w:type="dxa"/>
            <w:vAlign w:val="center"/>
          </w:tcPr>
          <w:p w14:paraId="4532F8B6" w14:textId="15E68D42" w:rsidR="009D7EED" w:rsidRPr="0049513B" w:rsidRDefault="00BC108E" w:rsidP="009D7EE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709" w:type="dxa"/>
            <w:vAlign w:val="center"/>
          </w:tcPr>
          <w:p w14:paraId="4F7C4A50" w14:textId="42E2B4AF" w:rsidR="009D7EED" w:rsidRPr="008B3C3F" w:rsidRDefault="00BC108E" w:rsidP="008B3C3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709" w:type="dxa"/>
            <w:vAlign w:val="center"/>
          </w:tcPr>
          <w:p w14:paraId="05DAB474" w14:textId="0E3A8594" w:rsidR="009D7EED" w:rsidRPr="008B3C3F" w:rsidRDefault="00BC108E" w:rsidP="009D7EE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29,8</w:t>
            </w:r>
          </w:p>
        </w:tc>
        <w:tc>
          <w:tcPr>
            <w:tcW w:w="708" w:type="dxa"/>
            <w:gridSpan w:val="2"/>
            <w:vAlign w:val="center"/>
          </w:tcPr>
          <w:p w14:paraId="48556DDD" w14:textId="762336BC" w:rsidR="009D7EED" w:rsidRPr="008B3C3F" w:rsidRDefault="00BC108E" w:rsidP="009D7EE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35,6</w:t>
            </w:r>
          </w:p>
        </w:tc>
        <w:tc>
          <w:tcPr>
            <w:tcW w:w="709" w:type="dxa"/>
            <w:vAlign w:val="center"/>
          </w:tcPr>
          <w:p w14:paraId="10648AAF" w14:textId="370D4807" w:rsidR="00CE3FAE" w:rsidRPr="008B3C3F" w:rsidRDefault="00BC108E" w:rsidP="009D7EE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81,4</w:t>
            </w:r>
          </w:p>
        </w:tc>
        <w:tc>
          <w:tcPr>
            <w:tcW w:w="2523" w:type="dxa"/>
            <w:gridSpan w:val="3"/>
            <w:vAlign w:val="center"/>
          </w:tcPr>
          <w:p w14:paraId="44B5BF91" w14:textId="7CAB081B" w:rsidR="009D7EED" w:rsidRPr="000C76A5" w:rsidRDefault="00BC108E" w:rsidP="009D7E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Seleccionado</w:t>
            </w:r>
          </w:p>
        </w:tc>
      </w:tr>
      <w:tr w:rsidR="009D7EED" w:rsidRPr="000C76A5" w14:paraId="1323B986" w14:textId="77777777" w:rsidTr="00445353">
        <w:trPr>
          <w:gridAfter w:val="1"/>
          <w:wAfter w:w="94" w:type="dxa"/>
          <w:trHeight w:val="325"/>
        </w:trPr>
        <w:tc>
          <w:tcPr>
            <w:tcW w:w="675" w:type="dxa"/>
            <w:vAlign w:val="center"/>
          </w:tcPr>
          <w:p w14:paraId="03DE4EF6" w14:textId="5E72C166" w:rsidR="009D7EED" w:rsidRPr="000C76A5" w:rsidRDefault="009D7EED" w:rsidP="009D7E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6A5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0287D337" w14:textId="796DD235" w:rsidR="009D7EED" w:rsidRPr="009D7EED" w:rsidRDefault="00BC108E" w:rsidP="009D7EED">
            <w:pPr>
              <w:widowControl/>
              <w:autoSpaceDE/>
              <w:autoSpaceDN/>
              <w:rPr>
                <w:rFonts w:ascii="Calibri" w:hAnsi="Calibri" w:cs="Calibri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1087109779</w:t>
            </w:r>
          </w:p>
        </w:tc>
        <w:tc>
          <w:tcPr>
            <w:tcW w:w="2580" w:type="dxa"/>
            <w:vAlign w:val="center"/>
          </w:tcPr>
          <w:p w14:paraId="3F0DE51E" w14:textId="48C5E356" w:rsidR="009D7EED" w:rsidRPr="0049513B" w:rsidRDefault="00BC108E" w:rsidP="009D7EE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709" w:type="dxa"/>
            <w:vAlign w:val="center"/>
          </w:tcPr>
          <w:p w14:paraId="131B7FB3" w14:textId="2A426EC2" w:rsidR="009D7EED" w:rsidRPr="00AE0136" w:rsidRDefault="00CE3FAE" w:rsidP="00AE0136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709" w:type="dxa"/>
            <w:vAlign w:val="center"/>
          </w:tcPr>
          <w:p w14:paraId="674BCDEB" w14:textId="519FC41F" w:rsidR="009D7EED" w:rsidRPr="00AE0136" w:rsidRDefault="00CE3FAE" w:rsidP="009D7EED">
            <w:pPr>
              <w:widowControl/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32,4</w:t>
            </w:r>
          </w:p>
        </w:tc>
        <w:tc>
          <w:tcPr>
            <w:tcW w:w="708" w:type="dxa"/>
            <w:gridSpan w:val="2"/>
            <w:vAlign w:val="center"/>
          </w:tcPr>
          <w:p w14:paraId="242A118E" w14:textId="7933AEB7" w:rsidR="009D7EED" w:rsidRPr="00AE0136" w:rsidRDefault="00CE3FAE" w:rsidP="009D7EED">
            <w:pPr>
              <w:widowControl/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709" w:type="dxa"/>
            <w:vAlign w:val="center"/>
          </w:tcPr>
          <w:p w14:paraId="7CF03F83" w14:textId="4EC295B8" w:rsidR="009D7EED" w:rsidRPr="00AE0136" w:rsidRDefault="00CE3FAE" w:rsidP="009D7EED">
            <w:pPr>
              <w:widowControl/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81,2</w:t>
            </w:r>
          </w:p>
        </w:tc>
        <w:tc>
          <w:tcPr>
            <w:tcW w:w="2523" w:type="dxa"/>
            <w:gridSpan w:val="3"/>
            <w:vAlign w:val="center"/>
          </w:tcPr>
          <w:p w14:paraId="3850E9BD" w14:textId="18969910" w:rsidR="009D7EED" w:rsidRPr="000C76A5" w:rsidRDefault="00BC108E" w:rsidP="009D7E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Seleccionado</w:t>
            </w:r>
          </w:p>
        </w:tc>
      </w:tr>
      <w:tr w:rsidR="009D7EED" w:rsidRPr="000C76A5" w14:paraId="05EB8C27" w14:textId="77777777" w:rsidTr="00445353">
        <w:trPr>
          <w:gridAfter w:val="1"/>
          <w:wAfter w:w="94" w:type="dxa"/>
          <w:trHeight w:val="325"/>
        </w:trPr>
        <w:tc>
          <w:tcPr>
            <w:tcW w:w="675" w:type="dxa"/>
            <w:vAlign w:val="center"/>
          </w:tcPr>
          <w:p w14:paraId="1DAE2268" w14:textId="737244E9" w:rsidR="009D7EED" w:rsidRPr="000C76A5" w:rsidRDefault="009D7EED" w:rsidP="009D7E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6A5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3C6AC37A" w14:textId="4C84563A" w:rsidR="009D7EED" w:rsidRPr="009D7EED" w:rsidRDefault="00BC108E" w:rsidP="009D7EED">
            <w:pPr>
              <w:widowControl/>
              <w:autoSpaceDE/>
              <w:autoSpaceDN/>
              <w:rPr>
                <w:rFonts w:ascii="Calibri" w:hAnsi="Calibri" w:cs="Calibri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1000330521</w:t>
            </w:r>
          </w:p>
        </w:tc>
        <w:tc>
          <w:tcPr>
            <w:tcW w:w="2580" w:type="dxa"/>
            <w:vAlign w:val="center"/>
          </w:tcPr>
          <w:p w14:paraId="529A52AE" w14:textId="6AAF2338" w:rsidR="009D7EED" w:rsidRPr="0049513B" w:rsidRDefault="00BC108E" w:rsidP="009D7EE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709" w:type="dxa"/>
            <w:vAlign w:val="center"/>
          </w:tcPr>
          <w:p w14:paraId="0562B315" w14:textId="19F69BC6" w:rsidR="009D7EED" w:rsidRPr="00AE0136" w:rsidRDefault="00CE3FAE" w:rsidP="00AE0136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709" w:type="dxa"/>
            <w:vAlign w:val="center"/>
          </w:tcPr>
          <w:p w14:paraId="7099F2E0" w14:textId="24C2ABEF" w:rsidR="009D7EED" w:rsidRPr="00AE0136" w:rsidRDefault="00CE3FAE" w:rsidP="009D7EED">
            <w:pPr>
              <w:widowControl/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28,4</w:t>
            </w:r>
          </w:p>
        </w:tc>
        <w:tc>
          <w:tcPr>
            <w:tcW w:w="708" w:type="dxa"/>
            <w:gridSpan w:val="2"/>
            <w:vAlign w:val="center"/>
          </w:tcPr>
          <w:p w14:paraId="7E6564D3" w14:textId="5B4AC1B8" w:rsidR="009D7EED" w:rsidRPr="00AE0136" w:rsidRDefault="00CE3FAE" w:rsidP="009D7EED">
            <w:pPr>
              <w:widowControl/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34,4</w:t>
            </w:r>
          </w:p>
        </w:tc>
        <w:tc>
          <w:tcPr>
            <w:tcW w:w="709" w:type="dxa"/>
            <w:vAlign w:val="center"/>
          </w:tcPr>
          <w:p w14:paraId="12D9FDDF" w14:textId="5DF69E23" w:rsidR="009D7EED" w:rsidRPr="00AE0136" w:rsidRDefault="00CE3FAE" w:rsidP="009D7EED">
            <w:pPr>
              <w:widowControl/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80,8</w:t>
            </w:r>
          </w:p>
        </w:tc>
        <w:tc>
          <w:tcPr>
            <w:tcW w:w="2523" w:type="dxa"/>
            <w:gridSpan w:val="3"/>
            <w:vAlign w:val="center"/>
          </w:tcPr>
          <w:p w14:paraId="2B4EB7BD" w14:textId="29DF11E2" w:rsidR="009D7EED" w:rsidRPr="000C76A5" w:rsidRDefault="009D7EED" w:rsidP="009D7E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Aprobó</w:t>
            </w:r>
          </w:p>
        </w:tc>
      </w:tr>
      <w:tr w:rsidR="009D7EED" w:rsidRPr="000C76A5" w14:paraId="40674383" w14:textId="77777777" w:rsidTr="00445353">
        <w:trPr>
          <w:gridAfter w:val="1"/>
          <w:wAfter w:w="94" w:type="dxa"/>
          <w:trHeight w:val="325"/>
        </w:trPr>
        <w:tc>
          <w:tcPr>
            <w:tcW w:w="675" w:type="dxa"/>
            <w:vAlign w:val="center"/>
          </w:tcPr>
          <w:p w14:paraId="386C7A60" w14:textId="01CA9D34" w:rsidR="009D7EED" w:rsidRPr="000C76A5" w:rsidRDefault="009D7EED" w:rsidP="009D7E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6A5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349F9648" w14:textId="0E3D4A4A" w:rsidR="009D7EED" w:rsidRPr="00BC108E" w:rsidRDefault="00BC108E" w:rsidP="009D7EED">
            <w:pPr>
              <w:widowControl/>
              <w:autoSpaceDE/>
              <w:autoSpaceDN/>
              <w:rPr>
                <w:rFonts w:ascii="Calibri" w:hAnsi="Calibri" w:cs="Calibri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1007159706 </w:t>
            </w:r>
          </w:p>
        </w:tc>
        <w:tc>
          <w:tcPr>
            <w:tcW w:w="2580" w:type="dxa"/>
            <w:vAlign w:val="center"/>
          </w:tcPr>
          <w:p w14:paraId="02C97C85" w14:textId="5BE71866" w:rsidR="009D7EED" w:rsidRPr="0049513B" w:rsidRDefault="00BC108E" w:rsidP="009D7EE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709" w:type="dxa"/>
            <w:vAlign w:val="center"/>
          </w:tcPr>
          <w:p w14:paraId="06BAA1A8" w14:textId="591D8CF0" w:rsidR="009D7EED" w:rsidRPr="00AE0136" w:rsidRDefault="00CE3FAE" w:rsidP="00AE0136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709" w:type="dxa"/>
            <w:vAlign w:val="center"/>
          </w:tcPr>
          <w:p w14:paraId="499BF4F7" w14:textId="5DB4C66D" w:rsidR="009D7EED" w:rsidRPr="00AE0136" w:rsidRDefault="00CE3FAE" w:rsidP="009D7EED">
            <w:pPr>
              <w:widowControl/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32,4</w:t>
            </w:r>
          </w:p>
        </w:tc>
        <w:tc>
          <w:tcPr>
            <w:tcW w:w="708" w:type="dxa"/>
            <w:gridSpan w:val="2"/>
            <w:vAlign w:val="center"/>
          </w:tcPr>
          <w:p w14:paraId="6067AFE5" w14:textId="7B2D2B5F" w:rsidR="009D7EED" w:rsidRPr="00AE0136" w:rsidRDefault="00CE3FAE" w:rsidP="009D7EED">
            <w:pPr>
              <w:widowControl/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31,2</w:t>
            </w:r>
          </w:p>
        </w:tc>
        <w:tc>
          <w:tcPr>
            <w:tcW w:w="709" w:type="dxa"/>
            <w:vAlign w:val="center"/>
          </w:tcPr>
          <w:p w14:paraId="04D3D39D" w14:textId="0EE5CB4F" w:rsidR="009D7EED" w:rsidRPr="00AE0136" w:rsidRDefault="00CE3FAE" w:rsidP="009D7EED">
            <w:pPr>
              <w:widowControl/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2523" w:type="dxa"/>
            <w:gridSpan w:val="3"/>
            <w:vAlign w:val="center"/>
          </w:tcPr>
          <w:p w14:paraId="796C0776" w14:textId="25308F53" w:rsidR="009D7EED" w:rsidRPr="000C76A5" w:rsidRDefault="009D7EED" w:rsidP="009D7E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Aprobó</w:t>
            </w:r>
          </w:p>
        </w:tc>
      </w:tr>
      <w:tr w:rsidR="009D7EED" w:rsidRPr="000C76A5" w14:paraId="2E702C57" w14:textId="77777777" w:rsidTr="00445353">
        <w:trPr>
          <w:gridAfter w:val="1"/>
          <w:wAfter w:w="94" w:type="dxa"/>
          <w:trHeight w:val="325"/>
        </w:trPr>
        <w:tc>
          <w:tcPr>
            <w:tcW w:w="675" w:type="dxa"/>
            <w:vAlign w:val="center"/>
          </w:tcPr>
          <w:p w14:paraId="5495C5FD" w14:textId="54FD7F6C" w:rsidR="009D7EED" w:rsidRPr="000C76A5" w:rsidRDefault="009D7EED" w:rsidP="009D7E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6A5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10D96D1B" w14:textId="4B4B2413" w:rsidR="009D7EED" w:rsidRPr="00BC108E" w:rsidRDefault="00BC108E" w:rsidP="009D7EED">
            <w:pPr>
              <w:widowControl/>
              <w:autoSpaceDE/>
              <w:autoSpaceDN/>
              <w:rPr>
                <w:rFonts w:ascii="Calibri" w:hAnsi="Calibri" w:cs="Calibri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1000872314</w:t>
            </w:r>
          </w:p>
        </w:tc>
        <w:tc>
          <w:tcPr>
            <w:tcW w:w="2580" w:type="dxa"/>
            <w:vAlign w:val="center"/>
          </w:tcPr>
          <w:p w14:paraId="7EAE4616" w14:textId="4B9FE0F6" w:rsidR="009D7EED" w:rsidRPr="0049513B" w:rsidRDefault="00BC108E" w:rsidP="009D7EE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709" w:type="dxa"/>
            <w:vAlign w:val="center"/>
          </w:tcPr>
          <w:p w14:paraId="7EC3B53F" w14:textId="20B5497A" w:rsidR="009D7EED" w:rsidRPr="00AE0136" w:rsidRDefault="00CE3FAE" w:rsidP="00AE0136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16,8</w:t>
            </w:r>
          </w:p>
        </w:tc>
        <w:tc>
          <w:tcPr>
            <w:tcW w:w="709" w:type="dxa"/>
            <w:vAlign w:val="center"/>
          </w:tcPr>
          <w:p w14:paraId="574A2276" w14:textId="65D09480" w:rsidR="009D7EED" w:rsidRPr="00AE0136" w:rsidRDefault="00CE3FAE" w:rsidP="009D7EED">
            <w:pPr>
              <w:widowControl/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708" w:type="dxa"/>
            <w:gridSpan w:val="2"/>
            <w:vAlign w:val="center"/>
          </w:tcPr>
          <w:p w14:paraId="22A0CA31" w14:textId="0DDDE1C6" w:rsidR="009D7EED" w:rsidRPr="00AE0136" w:rsidRDefault="00CE3FAE" w:rsidP="009D7EED">
            <w:pPr>
              <w:widowControl/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32,8</w:t>
            </w:r>
          </w:p>
        </w:tc>
        <w:tc>
          <w:tcPr>
            <w:tcW w:w="709" w:type="dxa"/>
            <w:vAlign w:val="center"/>
          </w:tcPr>
          <w:p w14:paraId="0D797BE4" w14:textId="142B124B" w:rsidR="009D7EED" w:rsidRPr="00AE0136" w:rsidRDefault="00CE3FAE" w:rsidP="009D7EED">
            <w:pPr>
              <w:widowControl/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77,6</w:t>
            </w:r>
          </w:p>
        </w:tc>
        <w:tc>
          <w:tcPr>
            <w:tcW w:w="2523" w:type="dxa"/>
            <w:gridSpan w:val="3"/>
            <w:vAlign w:val="center"/>
          </w:tcPr>
          <w:p w14:paraId="76301A5C" w14:textId="6FBE0708" w:rsidR="009D7EED" w:rsidRPr="000C76A5" w:rsidRDefault="009D7EED" w:rsidP="009D7EE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Aprobó</w:t>
            </w:r>
          </w:p>
        </w:tc>
      </w:tr>
      <w:tr w:rsidR="00BC108E" w:rsidRPr="000C76A5" w14:paraId="1DAED12D" w14:textId="77777777" w:rsidTr="007B05D5">
        <w:trPr>
          <w:gridAfter w:val="1"/>
          <w:wAfter w:w="94" w:type="dxa"/>
          <w:trHeight w:val="97"/>
        </w:trPr>
        <w:tc>
          <w:tcPr>
            <w:tcW w:w="675" w:type="dxa"/>
            <w:vAlign w:val="center"/>
          </w:tcPr>
          <w:p w14:paraId="3F67C286" w14:textId="1C0E4089" w:rsidR="00BC108E" w:rsidRPr="000C76A5" w:rsidRDefault="00BC108E" w:rsidP="00BC10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6A5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0A9E6D05" w14:textId="52D8FC75" w:rsidR="00BC108E" w:rsidRPr="00BC108E" w:rsidRDefault="00BC108E" w:rsidP="00BC108E">
            <w:pPr>
              <w:widowControl/>
              <w:autoSpaceDE/>
              <w:autoSpaceDN/>
              <w:rPr>
                <w:rFonts w:ascii="Calibri" w:hAnsi="Calibri" w:cs="Calibri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1010123098</w:t>
            </w:r>
          </w:p>
        </w:tc>
        <w:tc>
          <w:tcPr>
            <w:tcW w:w="2580" w:type="dxa"/>
          </w:tcPr>
          <w:p w14:paraId="0C1A9FBE" w14:textId="749B27C3" w:rsidR="00BC108E" w:rsidRPr="0049513B" w:rsidRDefault="00BC108E" w:rsidP="00BC108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0E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709" w:type="dxa"/>
            <w:vAlign w:val="center"/>
          </w:tcPr>
          <w:p w14:paraId="746EFA70" w14:textId="536984E9" w:rsidR="00BC108E" w:rsidRPr="00AE0136" w:rsidRDefault="00CE3FAE" w:rsidP="00AE0136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709" w:type="dxa"/>
            <w:vAlign w:val="center"/>
          </w:tcPr>
          <w:p w14:paraId="3C687C69" w14:textId="121CCB4B" w:rsidR="00BC108E" w:rsidRPr="00AE0136" w:rsidRDefault="00CE3FAE" w:rsidP="00BC108E">
            <w:pPr>
              <w:widowControl/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708" w:type="dxa"/>
            <w:gridSpan w:val="2"/>
            <w:vAlign w:val="center"/>
          </w:tcPr>
          <w:p w14:paraId="48FD2A12" w14:textId="75AFBE41" w:rsidR="00BC108E" w:rsidRPr="00AE0136" w:rsidRDefault="00CE3FAE" w:rsidP="00BC108E">
            <w:pPr>
              <w:widowControl/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709" w:type="dxa"/>
            <w:vAlign w:val="center"/>
          </w:tcPr>
          <w:p w14:paraId="3343D6D9" w14:textId="7222C4C9" w:rsidR="00BC108E" w:rsidRPr="00AE0136" w:rsidRDefault="00CE3FAE" w:rsidP="00BC108E">
            <w:pPr>
              <w:widowControl/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77,2</w:t>
            </w:r>
          </w:p>
        </w:tc>
        <w:tc>
          <w:tcPr>
            <w:tcW w:w="2523" w:type="dxa"/>
            <w:gridSpan w:val="3"/>
            <w:vAlign w:val="center"/>
          </w:tcPr>
          <w:p w14:paraId="7AC2C93B" w14:textId="4A2D154D" w:rsidR="00BC108E" w:rsidRPr="000C76A5" w:rsidRDefault="00BC108E" w:rsidP="00BC10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Aprobó</w:t>
            </w:r>
          </w:p>
        </w:tc>
      </w:tr>
      <w:tr w:rsidR="00BC108E" w:rsidRPr="000C76A5" w14:paraId="000D2530" w14:textId="77777777" w:rsidTr="007B05D5">
        <w:trPr>
          <w:gridAfter w:val="1"/>
          <w:wAfter w:w="94" w:type="dxa"/>
          <w:trHeight w:val="325"/>
        </w:trPr>
        <w:tc>
          <w:tcPr>
            <w:tcW w:w="675" w:type="dxa"/>
            <w:vAlign w:val="center"/>
          </w:tcPr>
          <w:p w14:paraId="569B5ED3" w14:textId="69CE7A45" w:rsidR="00BC108E" w:rsidRPr="000C76A5" w:rsidRDefault="00BC108E" w:rsidP="00BC10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6A5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21919654" w14:textId="53804299" w:rsidR="00BC108E" w:rsidRPr="00BC108E" w:rsidRDefault="00BC108E" w:rsidP="00BC108E">
            <w:pPr>
              <w:widowControl/>
              <w:autoSpaceDE/>
              <w:autoSpaceDN/>
              <w:rPr>
                <w:rFonts w:ascii="Calibri" w:hAnsi="Calibri" w:cs="Calibri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1001369288</w:t>
            </w:r>
          </w:p>
        </w:tc>
        <w:tc>
          <w:tcPr>
            <w:tcW w:w="2580" w:type="dxa"/>
          </w:tcPr>
          <w:p w14:paraId="7533EDB8" w14:textId="7F5162C4" w:rsidR="00BC108E" w:rsidRPr="000C76A5" w:rsidRDefault="00BC108E" w:rsidP="00BC10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0E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709" w:type="dxa"/>
            <w:vAlign w:val="center"/>
          </w:tcPr>
          <w:p w14:paraId="64339DF5" w14:textId="3AE458EB" w:rsidR="00BC108E" w:rsidRPr="00AE0136" w:rsidRDefault="00CE3FAE" w:rsidP="00AE0136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709" w:type="dxa"/>
            <w:vAlign w:val="center"/>
          </w:tcPr>
          <w:p w14:paraId="45AC9AB9" w14:textId="6533F9A0" w:rsidR="00BC108E" w:rsidRPr="00AE0136" w:rsidRDefault="00CE3FAE" w:rsidP="00BC108E">
            <w:pPr>
              <w:widowControl/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24,4</w:t>
            </w:r>
          </w:p>
        </w:tc>
        <w:tc>
          <w:tcPr>
            <w:tcW w:w="708" w:type="dxa"/>
            <w:gridSpan w:val="2"/>
            <w:vAlign w:val="center"/>
          </w:tcPr>
          <w:p w14:paraId="056ABF55" w14:textId="15FC4931" w:rsidR="00BC108E" w:rsidRPr="00AE0136" w:rsidRDefault="00CE3FAE" w:rsidP="00BC108E">
            <w:pPr>
              <w:widowControl/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34,4</w:t>
            </w:r>
          </w:p>
        </w:tc>
        <w:tc>
          <w:tcPr>
            <w:tcW w:w="709" w:type="dxa"/>
            <w:vAlign w:val="center"/>
          </w:tcPr>
          <w:p w14:paraId="6B3AC112" w14:textId="0A909D05" w:rsidR="00BC108E" w:rsidRPr="00AE0136" w:rsidRDefault="00CE3FAE" w:rsidP="00BC108E">
            <w:pPr>
              <w:widowControl/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75,2</w:t>
            </w:r>
          </w:p>
        </w:tc>
        <w:tc>
          <w:tcPr>
            <w:tcW w:w="2523" w:type="dxa"/>
            <w:gridSpan w:val="3"/>
            <w:vAlign w:val="center"/>
          </w:tcPr>
          <w:p w14:paraId="1E034F7D" w14:textId="66C0A9D7" w:rsidR="00BC108E" w:rsidRPr="000C76A5" w:rsidRDefault="00BC108E" w:rsidP="00BC10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Aprobó</w:t>
            </w:r>
          </w:p>
        </w:tc>
      </w:tr>
      <w:tr w:rsidR="00BC108E" w:rsidRPr="000C76A5" w14:paraId="683F3285" w14:textId="77777777" w:rsidTr="007B05D5">
        <w:trPr>
          <w:trHeight w:val="325"/>
        </w:trPr>
        <w:tc>
          <w:tcPr>
            <w:tcW w:w="675" w:type="dxa"/>
            <w:vAlign w:val="center"/>
          </w:tcPr>
          <w:p w14:paraId="13586474" w14:textId="3135933E" w:rsidR="00BC108E" w:rsidRPr="000C76A5" w:rsidRDefault="00BC108E" w:rsidP="00BC10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6A5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1985" w:type="dxa"/>
            <w:vAlign w:val="center"/>
          </w:tcPr>
          <w:p w14:paraId="41126A98" w14:textId="48336379" w:rsidR="00BC108E" w:rsidRPr="00BC108E" w:rsidRDefault="00BC108E" w:rsidP="00BC108E">
            <w:pPr>
              <w:widowControl/>
              <w:autoSpaceDE/>
              <w:autoSpaceDN/>
              <w:rPr>
                <w:rFonts w:ascii="Calibri" w:hAnsi="Calibri" w:cs="Calibri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1000192725</w:t>
            </w:r>
          </w:p>
        </w:tc>
        <w:tc>
          <w:tcPr>
            <w:tcW w:w="2580" w:type="dxa"/>
          </w:tcPr>
          <w:p w14:paraId="03C460EC" w14:textId="7046EE04" w:rsidR="00BC108E" w:rsidRPr="000C76A5" w:rsidRDefault="00BC108E" w:rsidP="00BC10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0E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709" w:type="dxa"/>
            <w:vAlign w:val="center"/>
          </w:tcPr>
          <w:p w14:paraId="1FC6F901" w14:textId="68E46F7A" w:rsidR="00BC108E" w:rsidRPr="00AE0136" w:rsidRDefault="00CE3FAE" w:rsidP="00AE0136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709" w:type="dxa"/>
            <w:vAlign w:val="center"/>
          </w:tcPr>
          <w:p w14:paraId="7B01D2E6" w14:textId="1E959109" w:rsidR="00BC108E" w:rsidRPr="00AE0136" w:rsidRDefault="00CE3FAE" w:rsidP="00BC108E">
            <w:pPr>
              <w:widowControl/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708" w:type="dxa"/>
            <w:gridSpan w:val="2"/>
            <w:vAlign w:val="center"/>
          </w:tcPr>
          <w:p w14:paraId="1FE37429" w14:textId="6AE9C774" w:rsidR="00BC108E" w:rsidRPr="00AE0136" w:rsidRDefault="00CE3FAE" w:rsidP="00BC108E">
            <w:pPr>
              <w:widowControl/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14:paraId="73EC1A44" w14:textId="2595AE65" w:rsidR="00BC108E" w:rsidRPr="00AE0136" w:rsidRDefault="00CE3FAE" w:rsidP="00BC108E">
            <w:pPr>
              <w:widowControl/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2617" w:type="dxa"/>
            <w:gridSpan w:val="4"/>
            <w:vAlign w:val="center"/>
          </w:tcPr>
          <w:p w14:paraId="7E6AF4D3" w14:textId="46AE1E42" w:rsidR="00BC108E" w:rsidRPr="000C76A5" w:rsidRDefault="00BC108E" w:rsidP="00BC10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Aprobó</w:t>
            </w:r>
          </w:p>
        </w:tc>
      </w:tr>
      <w:tr w:rsidR="00BC108E" w:rsidRPr="000C76A5" w14:paraId="57A8DBCC" w14:textId="77777777" w:rsidTr="00073CB1">
        <w:trPr>
          <w:trHeight w:val="325"/>
        </w:trPr>
        <w:tc>
          <w:tcPr>
            <w:tcW w:w="675" w:type="dxa"/>
            <w:vAlign w:val="center"/>
          </w:tcPr>
          <w:p w14:paraId="048149CE" w14:textId="51079585" w:rsidR="00BC108E" w:rsidRPr="000C76A5" w:rsidRDefault="00BC108E" w:rsidP="00BC10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1985" w:type="dxa"/>
            <w:vAlign w:val="center"/>
          </w:tcPr>
          <w:p w14:paraId="6EF91E47" w14:textId="0EAD0DFE" w:rsidR="00BC108E" w:rsidRPr="00AE0136" w:rsidRDefault="00AE0136" w:rsidP="00BC108E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sz w:val="22"/>
                <w:szCs w:val="22"/>
              </w:rPr>
              <w:t>1193146119</w:t>
            </w:r>
          </w:p>
        </w:tc>
        <w:tc>
          <w:tcPr>
            <w:tcW w:w="2580" w:type="dxa"/>
          </w:tcPr>
          <w:p w14:paraId="660B7DB4" w14:textId="0265972F" w:rsidR="00BC108E" w:rsidRDefault="00BC108E" w:rsidP="00BC10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7B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709" w:type="dxa"/>
            <w:vAlign w:val="center"/>
          </w:tcPr>
          <w:p w14:paraId="61E26297" w14:textId="69F8E0A5" w:rsidR="00BC108E" w:rsidRPr="009D7EED" w:rsidRDefault="00AE0136" w:rsidP="00BC108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16,4</w:t>
            </w:r>
          </w:p>
        </w:tc>
        <w:tc>
          <w:tcPr>
            <w:tcW w:w="709" w:type="dxa"/>
            <w:vAlign w:val="center"/>
          </w:tcPr>
          <w:p w14:paraId="44ED32E4" w14:textId="45D86D50" w:rsidR="00BC108E" w:rsidRPr="009D7EED" w:rsidRDefault="00AE0136" w:rsidP="00BC10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22,4</w:t>
            </w:r>
          </w:p>
        </w:tc>
        <w:tc>
          <w:tcPr>
            <w:tcW w:w="708" w:type="dxa"/>
            <w:gridSpan w:val="2"/>
            <w:vAlign w:val="center"/>
          </w:tcPr>
          <w:p w14:paraId="5AC62E37" w14:textId="7EDC57EF" w:rsidR="00BC108E" w:rsidRPr="009D7EED" w:rsidRDefault="00AE0136" w:rsidP="00BC10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14:paraId="7FE7E891" w14:textId="5625A1FE" w:rsidR="00BC108E" w:rsidRPr="009D7EED" w:rsidRDefault="00AE0136" w:rsidP="00BC10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38,8</w:t>
            </w:r>
          </w:p>
        </w:tc>
        <w:tc>
          <w:tcPr>
            <w:tcW w:w="2617" w:type="dxa"/>
            <w:gridSpan w:val="4"/>
            <w:vAlign w:val="center"/>
          </w:tcPr>
          <w:p w14:paraId="7ED1F4CA" w14:textId="233A6191" w:rsidR="00BC108E" w:rsidRDefault="00BC108E" w:rsidP="00BC10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 aprobó</w:t>
            </w:r>
          </w:p>
        </w:tc>
      </w:tr>
      <w:tr w:rsidR="00BC108E" w:rsidRPr="000C76A5" w14:paraId="74F3BC79" w14:textId="77777777" w:rsidTr="00073CB1">
        <w:trPr>
          <w:trHeight w:val="325"/>
        </w:trPr>
        <w:tc>
          <w:tcPr>
            <w:tcW w:w="675" w:type="dxa"/>
            <w:vAlign w:val="center"/>
          </w:tcPr>
          <w:p w14:paraId="701C3F4B" w14:textId="36FC7111" w:rsidR="00BC108E" w:rsidRPr="000C76A5" w:rsidRDefault="00BC108E" w:rsidP="00BC10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1985" w:type="dxa"/>
            <w:vAlign w:val="center"/>
          </w:tcPr>
          <w:p w14:paraId="06B5161D" w14:textId="22576AE8" w:rsidR="00BC108E" w:rsidRPr="00AE0136" w:rsidRDefault="00AE0136" w:rsidP="00BC108E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sz w:val="22"/>
                <w:szCs w:val="22"/>
              </w:rPr>
              <w:t>1005892937</w:t>
            </w:r>
          </w:p>
        </w:tc>
        <w:tc>
          <w:tcPr>
            <w:tcW w:w="2580" w:type="dxa"/>
          </w:tcPr>
          <w:p w14:paraId="6C1DFF5E" w14:textId="0E65882C" w:rsidR="00BC108E" w:rsidRPr="000C76A5" w:rsidRDefault="00BC108E" w:rsidP="00BC10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7B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709" w:type="dxa"/>
            <w:vAlign w:val="center"/>
          </w:tcPr>
          <w:p w14:paraId="55DAB920" w14:textId="798F24A0" w:rsidR="00BC108E" w:rsidRPr="009D7EED" w:rsidRDefault="00AE0136" w:rsidP="00BC108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16,0</w:t>
            </w:r>
          </w:p>
        </w:tc>
        <w:tc>
          <w:tcPr>
            <w:tcW w:w="709" w:type="dxa"/>
            <w:vAlign w:val="center"/>
          </w:tcPr>
          <w:p w14:paraId="42FCE3C1" w14:textId="6C714376" w:rsidR="00BC108E" w:rsidRPr="009D7EED" w:rsidRDefault="00AE0136" w:rsidP="00BC10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22,0</w:t>
            </w:r>
          </w:p>
        </w:tc>
        <w:tc>
          <w:tcPr>
            <w:tcW w:w="708" w:type="dxa"/>
            <w:gridSpan w:val="2"/>
            <w:vAlign w:val="center"/>
          </w:tcPr>
          <w:p w14:paraId="7ABA48DD" w14:textId="1651B559" w:rsidR="00BC108E" w:rsidRPr="009D7EED" w:rsidRDefault="00AE0136" w:rsidP="00BC10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14:paraId="578A39C0" w14:textId="0B3BAD79" w:rsidR="00BC108E" w:rsidRPr="009D7EED" w:rsidRDefault="00AE0136" w:rsidP="00BC10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38,0</w:t>
            </w:r>
          </w:p>
        </w:tc>
        <w:tc>
          <w:tcPr>
            <w:tcW w:w="2617" w:type="dxa"/>
            <w:gridSpan w:val="4"/>
            <w:vAlign w:val="center"/>
          </w:tcPr>
          <w:p w14:paraId="6CD65124" w14:textId="18696D55" w:rsidR="00BC108E" w:rsidRDefault="00BC108E" w:rsidP="00BC10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 aprobó</w:t>
            </w:r>
          </w:p>
        </w:tc>
      </w:tr>
      <w:tr w:rsidR="00BC108E" w:rsidRPr="000C76A5" w14:paraId="36B50251" w14:textId="77777777" w:rsidTr="00073CB1">
        <w:trPr>
          <w:trHeight w:val="325"/>
        </w:trPr>
        <w:tc>
          <w:tcPr>
            <w:tcW w:w="675" w:type="dxa"/>
            <w:vAlign w:val="center"/>
          </w:tcPr>
          <w:p w14:paraId="449B488C" w14:textId="10D60FE0" w:rsidR="00BC108E" w:rsidRPr="000C76A5" w:rsidRDefault="00BC108E" w:rsidP="00BC10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1985" w:type="dxa"/>
            <w:vAlign w:val="center"/>
          </w:tcPr>
          <w:p w14:paraId="143B0B63" w14:textId="7495652D" w:rsidR="00BC108E" w:rsidRPr="00AE0136" w:rsidRDefault="00AE0136" w:rsidP="00BC108E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sz w:val="22"/>
                <w:szCs w:val="22"/>
              </w:rPr>
              <w:t>1000887871</w:t>
            </w:r>
          </w:p>
        </w:tc>
        <w:tc>
          <w:tcPr>
            <w:tcW w:w="2580" w:type="dxa"/>
          </w:tcPr>
          <w:p w14:paraId="3830975A" w14:textId="6825A5E6" w:rsidR="00BC108E" w:rsidRPr="000C76A5" w:rsidRDefault="00BC108E" w:rsidP="00BC10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7B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709" w:type="dxa"/>
            <w:vAlign w:val="center"/>
          </w:tcPr>
          <w:p w14:paraId="3B2B2EFD" w14:textId="28EE4C66" w:rsidR="00BC108E" w:rsidRPr="009D7EED" w:rsidRDefault="00AE0136" w:rsidP="00BC108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15,2</w:t>
            </w:r>
          </w:p>
        </w:tc>
        <w:tc>
          <w:tcPr>
            <w:tcW w:w="709" w:type="dxa"/>
            <w:vAlign w:val="center"/>
          </w:tcPr>
          <w:p w14:paraId="02B66AD8" w14:textId="367BE76D" w:rsidR="00BC108E" w:rsidRPr="009D7EED" w:rsidRDefault="00AE0136" w:rsidP="00BC10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22,4</w:t>
            </w:r>
          </w:p>
        </w:tc>
        <w:tc>
          <w:tcPr>
            <w:tcW w:w="708" w:type="dxa"/>
            <w:gridSpan w:val="2"/>
            <w:vAlign w:val="center"/>
          </w:tcPr>
          <w:p w14:paraId="2B2D8629" w14:textId="4881E48E" w:rsidR="00BC108E" w:rsidRPr="009D7EED" w:rsidRDefault="00AE0136" w:rsidP="00BC10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14:paraId="0C809463" w14:textId="7F7A2CE9" w:rsidR="00BC108E" w:rsidRPr="009D7EED" w:rsidRDefault="00AE0136" w:rsidP="00BC10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37,6</w:t>
            </w:r>
          </w:p>
        </w:tc>
        <w:tc>
          <w:tcPr>
            <w:tcW w:w="2617" w:type="dxa"/>
            <w:gridSpan w:val="4"/>
            <w:vAlign w:val="center"/>
          </w:tcPr>
          <w:p w14:paraId="3BC95B01" w14:textId="1F94259B" w:rsidR="00BC108E" w:rsidRDefault="00BC108E" w:rsidP="00BC10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 aprobó</w:t>
            </w:r>
          </w:p>
        </w:tc>
      </w:tr>
      <w:tr w:rsidR="00BC108E" w:rsidRPr="000C76A5" w14:paraId="5AE02099" w14:textId="77777777" w:rsidTr="00073CB1">
        <w:trPr>
          <w:trHeight w:val="325"/>
        </w:trPr>
        <w:tc>
          <w:tcPr>
            <w:tcW w:w="675" w:type="dxa"/>
            <w:vAlign w:val="center"/>
          </w:tcPr>
          <w:p w14:paraId="4B27E1CC" w14:textId="49788C0B" w:rsidR="00BC108E" w:rsidRPr="000C76A5" w:rsidRDefault="00BC108E" w:rsidP="00BC10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1985" w:type="dxa"/>
            <w:vAlign w:val="center"/>
          </w:tcPr>
          <w:p w14:paraId="540E3C94" w14:textId="3121B123" w:rsidR="00BC108E" w:rsidRPr="00AE0136" w:rsidRDefault="00AE0136" w:rsidP="00BC108E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sz w:val="22"/>
                <w:szCs w:val="22"/>
              </w:rPr>
              <w:t>1007747260</w:t>
            </w:r>
          </w:p>
        </w:tc>
        <w:tc>
          <w:tcPr>
            <w:tcW w:w="2580" w:type="dxa"/>
          </w:tcPr>
          <w:p w14:paraId="4136E211" w14:textId="075A55F4" w:rsidR="00BC108E" w:rsidRPr="000C76A5" w:rsidRDefault="00BC108E" w:rsidP="00BC10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7B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709" w:type="dxa"/>
            <w:vAlign w:val="center"/>
          </w:tcPr>
          <w:p w14:paraId="718B7A05" w14:textId="0D5C8DCD" w:rsidR="00BC108E" w:rsidRPr="0049513B" w:rsidRDefault="00AE0136" w:rsidP="00BC108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16,8</w:t>
            </w:r>
          </w:p>
        </w:tc>
        <w:tc>
          <w:tcPr>
            <w:tcW w:w="709" w:type="dxa"/>
            <w:vAlign w:val="center"/>
          </w:tcPr>
          <w:p w14:paraId="0ED4F579" w14:textId="2F524F2E" w:rsidR="00BC108E" w:rsidRPr="0049513B" w:rsidRDefault="00AE0136" w:rsidP="00BC10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18,8</w:t>
            </w:r>
          </w:p>
        </w:tc>
        <w:tc>
          <w:tcPr>
            <w:tcW w:w="708" w:type="dxa"/>
            <w:gridSpan w:val="2"/>
            <w:vAlign w:val="center"/>
          </w:tcPr>
          <w:p w14:paraId="1AD9ECEA" w14:textId="2839CC33" w:rsidR="00BC108E" w:rsidRPr="0049513B" w:rsidRDefault="00AE0136" w:rsidP="00BC10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14:paraId="35628B33" w14:textId="597F8E5A" w:rsidR="00BC108E" w:rsidRPr="0049513B" w:rsidRDefault="00AE0136" w:rsidP="00BC10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35,6</w:t>
            </w:r>
          </w:p>
        </w:tc>
        <w:tc>
          <w:tcPr>
            <w:tcW w:w="2617" w:type="dxa"/>
            <w:gridSpan w:val="4"/>
            <w:vAlign w:val="center"/>
          </w:tcPr>
          <w:p w14:paraId="2082F43A" w14:textId="46AF5671" w:rsidR="00BC108E" w:rsidRDefault="00AE0136" w:rsidP="00BC10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 aprobó</w:t>
            </w:r>
          </w:p>
        </w:tc>
      </w:tr>
      <w:tr w:rsidR="00BC108E" w:rsidRPr="000C76A5" w14:paraId="6000A765" w14:textId="77777777" w:rsidTr="00073CB1">
        <w:trPr>
          <w:trHeight w:val="325"/>
        </w:trPr>
        <w:tc>
          <w:tcPr>
            <w:tcW w:w="675" w:type="dxa"/>
            <w:vAlign w:val="center"/>
          </w:tcPr>
          <w:p w14:paraId="59FC4539" w14:textId="129E45C5" w:rsidR="00BC108E" w:rsidRDefault="00BC108E" w:rsidP="00BC10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1985" w:type="dxa"/>
            <w:vAlign w:val="center"/>
          </w:tcPr>
          <w:p w14:paraId="3DF87925" w14:textId="46A488D2" w:rsidR="00BC108E" w:rsidRPr="00AE0136" w:rsidRDefault="00AE0136" w:rsidP="00BC108E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sz w:val="22"/>
                <w:szCs w:val="22"/>
              </w:rPr>
              <w:t>1027892125</w:t>
            </w:r>
          </w:p>
        </w:tc>
        <w:tc>
          <w:tcPr>
            <w:tcW w:w="2580" w:type="dxa"/>
          </w:tcPr>
          <w:p w14:paraId="004C4754" w14:textId="2FA02C9C" w:rsidR="00BC108E" w:rsidRPr="000C76A5" w:rsidRDefault="00BC108E" w:rsidP="00BC10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7B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709" w:type="dxa"/>
            <w:vAlign w:val="center"/>
          </w:tcPr>
          <w:p w14:paraId="09590E8D" w14:textId="2C64B0D9" w:rsidR="00BC108E" w:rsidRPr="0049513B" w:rsidRDefault="00AE0136" w:rsidP="00BC108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16,0</w:t>
            </w:r>
          </w:p>
        </w:tc>
        <w:tc>
          <w:tcPr>
            <w:tcW w:w="709" w:type="dxa"/>
            <w:vAlign w:val="center"/>
          </w:tcPr>
          <w:p w14:paraId="388FF112" w14:textId="799DE1D2" w:rsidR="00BC108E" w:rsidRPr="0049513B" w:rsidRDefault="00AE0136" w:rsidP="00BC10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18,0</w:t>
            </w:r>
          </w:p>
        </w:tc>
        <w:tc>
          <w:tcPr>
            <w:tcW w:w="708" w:type="dxa"/>
            <w:gridSpan w:val="2"/>
            <w:vAlign w:val="center"/>
          </w:tcPr>
          <w:p w14:paraId="05200A16" w14:textId="3E3BDC4A" w:rsidR="00BC108E" w:rsidRPr="0049513B" w:rsidRDefault="00AE0136" w:rsidP="00BC10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14:paraId="392FAE48" w14:textId="591DD972" w:rsidR="00BC108E" w:rsidRPr="0049513B" w:rsidRDefault="00AE0136" w:rsidP="00BC10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34,0</w:t>
            </w:r>
          </w:p>
        </w:tc>
        <w:tc>
          <w:tcPr>
            <w:tcW w:w="2617" w:type="dxa"/>
            <w:gridSpan w:val="4"/>
            <w:vAlign w:val="center"/>
          </w:tcPr>
          <w:p w14:paraId="753DD426" w14:textId="78C94B01" w:rsidR="00BC108E" w:rsidRDefault="00AE0136" w:rsidP="00BC10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 aprobó</w:t>
            </w:r>
          </w:p>
        </w:tc>
      </w:tr>
      <w:tr w:rsidR="00BC108E" w:rsidRPr="000C76A5" w14:paraId="4B019293" w14:textId="77777777" w:rsidTr="004E2AFE">
        <w:trPr>
          <w:trHeight w:val="325"/>
        </w:trPr>
        <w:tc>
          <w:tcPr>
            <w:tcW w:w="675" w:type="dxa"/>
            <w:vAlign w:val="center"/>
          </w:tcPr>
          <w:p w14:paraId="79506795" w14:textId="2EDFA761" w:rsidR="00BC108E" w:rsidRDefault="00BC108E" w:rsidP="00BC10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1985" w:type="dxa"/>
            <w:vAlign w:val="center"/>
          </w:tcPr>
          <w:p w14:paraId="1CA2ACD4" w14:textId="5970D3B1" w:rsidR="00BC108E" w:rsidRPr="00AE0136" w:rsidRDefault="00AE0136" w:rsidP="00BC108E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sz w:val="22"/>
                <w:szCs w:val="22"/>
              </w:rPr>
              <w:t>1002457984</w:t>
            </w:r>
          </w:p>
        </w:tc>
        <w:tc>
          <w:tcPr>
            <w:tcW w:w="2580" w:type="dxa"/>
          </w:tcPr>
          <w:p w14:paraId="27CCF17F" w14:textId="7C7CCB42" w:rsidR="00BC108E" w:rsidRPr="000C76A5" w:rsidRDefault="00BC108E" w:rsidP="00BC10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0A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709" w:type="dxa"/>
            <w:vAlign w:val="center"/>
          </w:tcPr>
          <w:p w14:paraId="7C595C9D" w14:textId="245DEDF4" w:rsidR="00BC108E" w:rsidRPr="0049513B" w:rsidRDefault="00AE0136" w:rsidP="00BC108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18,0</w:t>
            </w:r>
          </w:p>
        </w:tc>
        <w:tc>
          <w:tcPr>
            <w:tcW w:w="709" w:type="dxa"/>
            <w:vAlign w:val="center"/>
          </w:tcPr>
          <w:p w14:paraId="0B42FE2E" w14:textId="07260D81" w:rsidR="00BC108E" w:rsidRPr="0049513B" w:rsidRDefault="00AE0136" w:rsidP="00BC10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241DEA07" w14:textId="438CBD14" w:rsidR="00BC108E" w:rsidRPr="0049513B" w:rsidRDefault="00AE0136" w:rsidP="00BC10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14:paraId="2AA7D4AD" w14:textId="34CFE5AF" w:rsidR="00BC108E" w:rsidRPr="0049513B" w:rsidRDefault="00AE0136" w:rsidP="00BC10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18,0</w:t>
            </w:r>
          </w:p>
        </w:tc>
        <w:tc>
          <w:tcPr>
            <w:tcW w:w="2617" w:type="dxa"/>
            <w:gridSpan w:val="4"/>
            <w:vAlign w:val="center"/>
          </w:tcPr>
          <w:p w14:paraId="0396CB4A" w14:textId="06A6E48F" w:rsidR="00BC108E" w:rsidRDefault="00AE0136" w:rsidP="00BC10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 presentó prueba</w:t>
            </w:r>
          </w:p>
        </w:tc>
      </w:tr>
      <w:tr w:rsidR="00BC108E" w:rsidRPr="000C76A5" w14:paraId="3205FB19" w14:textId="77777777" w:rsidTr="004E2AFE">
        <w:trPr>
          <w:trHeight w:val="325"/>
        </w:trPr>
        <w:tc>
          <w:tcPr>
            <w:tcW w:w="675" w:type="dxa"/>
            <w:vAlign w:val="center"/>
          </w:tcPr>
          <w:p w14:paraId="14DAAD79" w14:textId="06021053" w:rsidR="00BC108E" w:rsidRDefault="00BC108E" w:rsidP="00BC10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</w:p>
        </w:tc>
        <w:tc>
          <w:tcPr>
            <w:tcW w:w="1985" w:type="dxa"/>
            <w:vAlign w:val="center"/>
          </w:tcPr>
          <w:p w14:paraId="243DB734" w14:textId="5876086A" w:rsidR="00BC108E" w:rsidRPr="00AE0136" w:rsidRDefault="00AE0136" w:rsidP="00BC108E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sz w:val="22"/>
                <w:szCs w:val="22"/>
              </w:rPr>
              <w:t>1004133670</w:t>
            </w:r>
          </w:p>
        </w:tc>
        <w:tc>
          <w:tcPr>
            <w:tcW w:w="2580" w:type="dxa"/>
          </w:tcPr>
          <w:p w14:paraId="6EAA093B" w14:textId="5A8EA799" w:rsidR="00BC108E" w:rsidRPr="000C76A5" w:rsidRDefault="00BC108E" w:rsidP="00BC10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0A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709" w:type="dxa"/>
            <w:vAlign w:val="center"/>
          </w:tcPr>
          <w:p w14:paraId="0C310975" w14:textId="56328A29" w:rsidR="00BC108E" w:rsidRPr="0049513B" w:rsidRDefault="00AE0136" w:rsidP="00BC108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17,2</w:t>
            </w:r>
          </w:p>
        </w:tc>
        <w:tc>
          <w:tcPr>
            <w:tcW w:w="709" w:type="dxa"/>
            <w:vAlign w:val="center"/>
          </w:tcPr>
          <w:p w14:paraId="50448C12" w14:textId="0A627BA5" w:rsidR="00BC108E" w:rsidRPr="0049513B" w:rsidRDefault="00AE0136" w:rsidP="00BC10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70BE5BB6" w14:textId="3BA4B841" w:rsidR="00BC108E" w:rsidRPr="0049513B" w:rsidRDefault="00AE0136" w:rsidP="00BC10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14:paraId="51D158C4" w14:textId="36B360BD" w:rsidR="00BC108E" w:rsidRPr="0049513B" w:rsidRDefault="00AE0136" w:rsidP="00BC10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17,2</w:t>
            </w:r>
          </w:p>
        </w:tc>
        <w:tc>
          <w:tcPr>
            <w:tcW w:w="2617" w:type="dxa"/>
            <w:gridSpan w:val="4"/>
            <w:vAlign w:val="center"/>
          </w:tcPr>
          <w:p w14:paraId="67473696" w14:textId="12427E4D" w:rsidR="00BC108E" w:rsidRDefault="00AE0136" w:rsidP="00BC10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 presentó prueba</w:t>
            </w:r>
          </w:p>
        </w:tc>
      </w:tr>
      <w:tr w:rsidR="00BC108E" w:rsidRPr="000C76A5" w14:paraId="341B72BE" w14:textId="77777777" w:rsidTr="004E2AFE">
        <w:trPr>
          <w:trHeight w:val="325"/>
        </w:trPr>
        <w:tc>
          <w:tcPr>
            <w:tcW w:w="675" w:type="dxa"/>
            <w:vAlign w:val="center"/>
          </w:tcPr>
          <w:p w14:paraId="3BB451D3" w14:textId="5DFDE11B" w:rsidR="00BC108E" w:rsidRDefault="00BC108E" w:rsidP="00BC10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</w:p>
        </w:tc>
        <w:tc>
          <w:tcPr>
            <w:tcW w:w="1985" w:type="dxa"/>
            <w:vAlign w:val="center"/>
          </w:tcPr>
          <w:p w14:paraId="0FB3E771" w14:textId="432D9F8D" w:rsidR="00BC108E" w:rsidRPr="00AE0136" w:rsidRDefault="00AE0136" w:rsidP="00BC108E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sz w:val="22"/>
                <w:szCs w:val="22"/>
              </w:rPr>
              <w:t>1000760344</w:t>
            </w:r>
          </w:p>
        </w:tc>
        <w:tc>
          <w:tcPr>
            <w:tcW w:w="2580" w:type="dxa"/>
          </w:tcPr>
          <w:p w14:paraId="03C2A116" w14:textId="2DC085E7" w:rsidR="00BC108E" w:rsidRPr="000C76A5" w:rsidRDefault="00BC108E" w:rsidP="00BC10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0A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709" w:type="dxa"/>
            <w:vAlign w:val="center"/>
          </w:tcPr>
          <w:p w14:paraId="5CAA83F6" w14:textId="6DFB0DAF" w:rsidR="00BC108E" w:rsidRPr="0049513B" w:rsidRDefault="00AE0136" w:rsidP="00BC108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17,2</w:t>
            </w:r>
          </w:p>
        </w:tc>
        <w:tc>
          <w:tcPr>
            <w:tcW w:w="709" w:type="dxa"/>
            <w:vAlign w:val="center"/>
          </w:tcPr>
          <w:p w14:paraId="14954C56" w14:textId="2FE19744" w:rsidR="00BC108E" w:rsidRPr="0049513B" w:rsidRDefault="00AE0136" w:rsidP="00BC10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3E9E3C29" w14:textId="33DB54C5" w:rsidR="00BC108E" w:rsidRPr="0049513B" w:rsidRDefault="00AE0136" w:rsidP="00BC10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14:paraId="5776BE38" w14:textId="22599635" w:rsidR="00BC108E" w:rsidRPr="0049513B" w:rsidRDefault="00AE0136" w:rsidP="00BC10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17,2</w:t>
            </w:r>
          </w:p>
        </w:tc>
        <w:tc>
          <w:tcPr>
            <w:tcW w:w="2617" w:type="dxa"/>
            <w:gridSpan w:val="4"/>
            <w:vAlign w:val="center"/>
          </w:tcPr>
          <w:p w14:paraId="016C5592" w14:textId="312FB156" w:rsidR="00BC108E" w:rsidRDefault="00AE0136" w:rsidP="00BC10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 presentó prueba</w:t>
            </w:r>
          </w:p>
        </w:tc>
      </w:tr>
      <w:tr w:rsidR="00BC108E" w:rsidRPr="000C76A5" w14:paraId="6A2F8BFE" w14:textId="77777777" w:rsidTr="004E2AFE">
        <w:trPr>
          <w:trHeight w:val="325"/>
        </w:trPr>
        <w:tc>
          <w:tcPr>
            <w:tcW w:w="675" w:type="dxa"/>
            <w:vAlign w:val="center"/>
          </w:tcPr>
          <w:p w14:paraId="7DE2F39B" w14:textId="0CC50B76" w:rsidR="00BC108E" w:rsidRDefault="00BC108E" w:rsidP="00BC10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1985" w:type="dxa"/>
            <w:vAlign w:val="center"/>
          </w:tcPr>
          <w:p w14:paraId="06A878E6" w14:textId="484EC448" w:rsidR="00BC108E" w:rsidRPr="00AE0136" w:rsidRDefault="00AE0136" w:rsidP="00BC108E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sz w:val="22"/>
                <w:szCs w:val="22"/>
              </w:rPr>
              <w:t>1000919959</w:t>
            </w:r>
          </w:p>
        </w:tc>
        <w:tc>
          <w:tcPr>
            <w:tcW w:w="2580" w:type="dxa"/>
          </w:tcPr>
          <w:p w14:paraId="0832BF23" w14:textId="4DDDC948" w:rsidR="00BC108E" w:rsidRPr="000C76A5" w:rsidRDefault="00BC108E" w:rsidP="00BC10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0A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709" w:type="dxa"/>
            <w:vAlign w:val="center"/>
          </w:tcPr>
          <w:p w14:paraId="1DDB624E" w14:textId="43B59C15" w:rsidR="00BC108E" w:rsidRPr="0049513B" w:rsidRDefault="00AE0136" w:rsidP="00BC108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16,0</w:t>
            </w:r>
          </w:p>
        </w:tc>
        <w:tc>
          <w:tcPr>
            <w:tcW w:w="709" w:type="dxa"/>
            <w:vAlign w:val="center"/>
          </w:tcPr>
          <w:p w14:paraId="045713D8" w14:textId="533FD957" w:rsidR="00BC108E" w:rsidRPr="0049513B" w:rsidRDefault="00AE0136" w:rsidP="00BC10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1BA10037" w14:textId="636881C5" w:rsidR="00BC108E" w:rsidRPr="0049513B" w:rsidRDefault="00AE0136" w:rsidP="00BC10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14:paraId="0A92010B" w14:textId="700A6EFA" w:rsidR="00BC108E" w:rsidRPr="0049513B" w:rsidRDefault="00AE0136" w:rsidP="00BC10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16,0</w:t>
            </w:r>
          </w:p>
        </w:tc>
        <w:tc>
          <w:tcPr>
            <w:tcW w:w="2617" w:type="dxa"/>
            <w:gridSpan w:val="4"/>
            <w:vAlign w:val="center"/>
          </w:tcPr>
          <w:p w14:paraId="1E3ECC47" w14:textId="2ECF4C2C" w:rsidR="00BC108E" w:rsidRDefault="00AE0136" w:rsidP="00BC10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 presentó prueba</w:t>
            </w:r>
          </w:p>
        </w:tc>
      </w:tr>
      <w:tr w:rsidR="00BC108E" w:rsidRPr="000C76A5" w14:paraId="60BFCF14" w14:textId="77777777" w:rsidTr="009E03FD">
        <w:trPr>
          <w:trHeight w:val="325"/>
        </w:trPr>
        <w:tc>
          <w:tcPr>
            <w:tcW w:w="675" w:type="dxa"/>
            <w:vAlign w:val="center"/>
          </w:tcPr>
          <w:p w14:paraId="64869836" w14:textId="2FC01965" w:rsidR="00BC108E" w:rsidRDefault="00BC108E" w:rsidP="004951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</w:p>
        </w:tc>
        <w:tc>
          <w:tcPr>
            <w:tcW w:w="1985" w:type="dxa"/>
            <w:vAlign w:val="center"/>
          </w:tcPr>
          <w:p w14:paraId="1A8A2D5B" w14:textId="10CCD2C1" w:rsidR="00BC108E" w:rsidRPr="00AE0136" w:rsidRDefault="00AE0136" w:rsidP="0049513B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sz w:val="22"/>
                <w:szCs w:val="22"/>
              </w:rPr>
              <w:t>1000872037</w:t>
            </w:r>
          </w:p>
        </w:tc>
        <w:tc>
          <w:tcPr>
            <w:tcW w:w="2580" w:type="dxa"/>
            <w:vAlign w:val="center"/>
          </w:tcPr>
          <w:p w14:paraId="41FAB873" w14:textId="3D2172BE" w:rsidR="00BC108E" w:rsidRPr="000C76A5" w:rsidRDefault="00AE0136" w:rsidP="004951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0A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709" w:type="dxa"/>
            <w:vAlign w:val="center"/>
          </w:tcPr>
          <w:p w14:paraId="4A82FD0D" w14:textId="260F3029" w:rsidR="00BC108E" w:rsidRPr="0049513B" w:rsidRDefault="00AE0136" w:rsidP="0049513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16,0</w:t>
            </w:r>
          </w:p>
        </w:tc>
        <w:tc>
          <w:tcPr>
            <w:tcW w:w="709" w:type="dxa"/>
            <w:vAlign w:val="center"/>
          </w:tcPr>
          <w:p w14:paraId="1E32BD6E" w14:textId="6CA67B80" w:rsidR="00BC108E" w:rsidRPr="0049513B" w:rsidRDefault="00AE0136" w:rsidP="0049513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1B99F968" w14:textId="7020C0EA" w:rsidR="00BC108E" w:rsidRPr="0049513B" w:rsidRDefault="00AE0136" w:rsidP="0049513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14:paraId="7D01D974" w14:textId="0BB36BAF" w:rsidR="00BC108E" w:rsidRPr="0049513B" w:rsidRDefault="002A05A3" w:rsidP="0049513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16,0</w:t>
            </w:r>
          </w:p>
        </w:tc>
        <w:tc>
          <w:tcPr>
            <w:tcW w:w="2617" w:type="dxa"/>
            <w:gridSpan w:val="4"/>
            <w:vAlign w:val="center"/>
          </w:tcPr>
          <w:p w14:paraId="4B002CB4" w14:textId="06A8039E" w:rsidR="00BC108E" w:rsidRDefault="00AE0136" w:rsidP="004951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 presentó prueba</w:t>
            </w:r>
          </w:p>
        </w:tc>
      </w:tr>
      <w:tr w:rsidR="00BC108E" w:rsidRPr="000C76A5" w14:paraId="4C4C67B1" w14:textId="77777777" w:rsidTr="009E03FD">
        <w:trPr>
          <w:trHeight w:val="325"/>
        </w:trPr>
        <w:tc>
          <w:tcPr>
            <w:tcW w:w="675" w:type="dxa"/>
            <w:vAlign w:val="center"/>
          </w:tcPr>
          <w:p w14:paraId="1B2A9728" w14:textId="134CDC76" w:rsidR="00BC108E" w:rsidRDefault="00BC108E" w:rsidP="004951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1985" w:type="dxa"/>
            <w:vAlign w:val="center"/>
          </w:tcPr>
          <w:p w14:paraId="4BF589DC" w14:textId="29E7F136" w:rsidR="00BC108E" w:rsidRPr="002A05A3" w:rsidRDefault="00AE0136" w:rsidP="0049513B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sz w:val="22"/>
                <w:szCs w:val="22"/>
              </w:rPr>
              <w:t>1000569952</w:t>
            </w:r>
          </w:p>
        </w:tc>
        <w:tc>
          <w:tcPr>
            <w:tcW w:w="2580" w:type="dxa"/>
            <w:vAlign w:val="center"/>
          </w:tcPr>
          <w:p w14:paraId="25B69CD5" w14:textId="5D90936B" w:rsidR="00BC108E" w:rsidRPr="000C76A5" w:rsidRDefault="00AE0136" w:rsidP="004951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vAlign w:val="center"/>
          </w:tcPr>
          <w:p w14:paraId="69AB5E09" w14:textId="561BE187" w:rsidR="00BC108E" w:rsidRPr="0049513B" w:rsidRDefault="00AE0136" w:rsidP="0049513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14,8</w:t>
            </w:r>
          </w:p>
        </w:tc>
        <w:tc>
          <w:tcPr>
            <w:tcW w:w="709" w:type="dxa"/>
            <w:vAlign w:val="center"/>
          </w:tcPr>
          <w:p w14:paraId="6E43641F" w14:textId="76D3AD91" w:rsidR="00BC108E" w:rsidRPr="0049513B" w:rsidRDefault="00AE0136" w:rsidP="0049513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2A64E5D6" w14:textId="1F4F92D4" w:rsidR="00BC108E" w:rsidRPr="0049513B" w:rsidRDefault="00AE0136" w:rsidP="0049513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14:paraId="7BD1FDDB" w14:textId="6AA76D03" w:rsidR="00BC108E" w:rsidRPr="0049513B" w:rsidRDefault="00AE0136" w:rsidP="0049513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14,</w:t>
            </w:r>
            <w:r w:rsidR="002A05A3"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8</w:t>
            </w:r>
          </w:p>
        </w:tc>
        <w:tc>
          <w:tcPr>
            <w:tcW w:w="2617" w:type="dxa"/>
            <w:gridSpan w:val="4"/>
            <w:vAlign w:val="center"/>
          </w:tcPr>
          <w:p w14:paraId="4204C6D3" w14:textId="090202F4" w:rsidR="00BC108E" w:rsidRDefault="00AE0136" w:rsidP="004951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 cumplió requisitos</w:t>
            </w:r>
          </w:p>
        </w:tc>
      </w:tr>
      <w:tr w:rsidR="00BC108E" w:rsidRPr="000C76A5" w14:paraId="7BE7BC97" w14:textId="77777777" w:rsidTr="009E03FD">
        <w:trPr>
          <w:trHeight w:val="325"/>
        </w:trPr>
        <w:tc>
          <w:tcPr>
            <w:tcW w:w="675" w:type="dxa"/>
            <w:vAlign w:val="center"/>
          </w:tcPr>
          <w:p w14:paraId="5FF0925B" w14:textId="015D58AE" w:rsidR="00BC108E" w:rsidRDefault="00BC108E" w:rsidP="004951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21</w:t>
            </w:r>
          </w:p>
        </w:tc>
        <w:tc>
          <w:tcPr>
            <w:tcW w:w="1985" w:type="dxa"/>
            <w:vAlign w:val="center"/>
          </w:tcPr>
          <w:p w14:paraId="2B2B9C97" w14:textId="421D74DE" w:rsidR="00BC108E" w:rsidRPr="002A05A3" w:rsidRDefault="00AE0136" w:rsidP="0049513B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sz w:val="22"/>
                <w:szCs w:val="22"/>
              </w:rPr>
              <w:t>1003306084</w:t>
            </w:r>
          </w:p>
        </w:tc>
        <w:tc>
          <w:tcPr>
            <w:tcW w:w="2580" w:type="dxa"/>
            <w:vAlign w:val="center"/>
          </w:tcPr>
          <w:p w14:paraId="432321D3" w14:textId="7EAB4E41" w:rsidR="00BC108E" w:rsidRPr="000C76A5" w:rsidRDefault="00AE0136" w:rsidP="004951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vAlign w:val="center"/>
          </w:tcPr>
          <w:p w14:paraId="35D574BE" w14:textId="40DE4D96" w:rsidR="00BC108E" w:rsidRPr="0049513B" w:rsidRDefault="00AE0136" w:rsidP="0049513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14,4</w:t>
            </w:r>
          </w:p>
        </w:tc>
        <w:tc>
          <w:tcPr>
            <w:tcW w:w="709" w:type="dxa"/>
            <w:vAlign w:val="center"/>
          </w:tcPr>
          <w:p w14:paraId="58EC75BD" w14:textId="364804DE" w:rsidR="00BC108E" w:rsidRPr="0049513B" w:rsidRDefault="00AE0136" w:rsidP="0049513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026DAFE7" w14:textId="45B0D238" w:rsidR="00BC108E" w:rsidRPr="0049513B" w:rsidRDefault="00AE0136" w:rsidP="0049513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14:paraId="4501D509" w14:textId="159C3D3B" w:rsidR="00BC108E" w:rsidRPr="0049513B" w:rsidRDefault="00AE0136" w:rsidP="0049513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14,</w:t>
            </w:r>
            <w:r w:rsidR="002A05A3"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2617" w:type="dxa"/>
            <w:gridSpan w:val="4"/>
            <w:vAlign w:val="center"/>
          </w:tcPr>
          <w:p w14:paraId="725682E0" w14:textId="2AC7958D" w:rsidR="00BC108E" w:rsidRDefault="00AE0136" w:rsidP="004951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 cumplió requisitos</w:t>
            </w:r>
          </w:p>
        </w:tc>
      </w:tr>
      <w:tr w:rsidR="00BC108E" w:rsidRPr="000C76A5" w14:paraId="1BA4EFDE" w14:textId="77777777" w:rsidTr="009E03FD">
        <w:trPr>
          <w:trHeight w:val="325"/>
        </w:trPr>
        <w:tc>
          <w:tcPr>
            <w:tcW w:w="675" w:type="dxa"/>
            <w:vAlign w:val="center"/>
          </w:tcPr>
          <w:p w14:paraId="6327D09D" w14:textId="5D0301B2" w:rsidR="00BC108E" w:rsidRDefault="00BC108E" w:rsidP="004951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</w:p>
        </w:tc>
        <w:tc>
          <w:tcPr>
            <w:tcW w:w="1985" w:type="dxa"/>
            <w:vAlign w:val="center"/>
          </w:tcPr>
          <w:p w14:paraId="097B0C27" w14:textId="7F1930BA" w:rsidR="00BC108E" w:rsidRPr="002A05A3" w:rsidRDefault="00AE0136" w:rsidP="0049513B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sz w:val="22"/>
                <w:szCs w:val="22"/>
              </w:rPr>
              <w:t>1002654571</w:t>
            </w:r>
          </w:p>
        </w:tc>
        <w:tc>
          <w:tcPr>
            <w:tcW w:w="2580" w:type="dxa"/>
            <w:vAlign w:val="center"/>
          </w:tcPr>
          <w:p w14:paraId="508DE3F9" w14:textId="760CBD36" w:rsidR="00BC108E" w:rsidRPr="000C76A5" w:rsidRDefault="00AE0136" w:rsidP="004951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vAlign w:val="center"/>
          </w:tcPr>
          <w:p w14:paraId="6E6F9CF3" w14:textId="208E987E" w:rsidR="00BC108E" w:rsidRPr="0049513B" w:rsidRDefault="00AE0136" w:rsidP="0049513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14,0</w:t>
            </w:r>
          </w:p>
        </w:tc>
        <w:tc>
          <w:tcPr>
            <w:tcW w:w="709" w:type="dxa"/>
            <w:vAlign w:val="center"/>
          </w:tcPr>
          <w:p w14:paraId="4AE4F9C8" w14:textId="4B706A54" w:rsidR="00BC108E" w:rsidRPr="0049513B" w:rsidRDefault="00AE0136" w:rsidP="0049513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4D4F4FE3" w14:textId="4E8673C2" w:rsidR="00BC108E" w:rsidRPr="0049513B" w:rsidRDefault="00AE0136" w:rsidP="0049513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14:paraId="76B89652" w14:textId="5A28B0E0" w:rsidR="00BC108E" w:rsidRPr="0049513B" w:rsidRDefault="00AE0136" w:rsidP="0049513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14,0</w:t>
            </w:r>
          </w:p>
        </w:tc>
        <w:tc>
          <w:tcPr>
            <w:tcW w:w="2617" w:type="dxa"/>
            <w:gridSpan w:val="4"/>
            <w:vAlign w:val="center"/>
          </w:tcPr>
          <w:p w14:paraId="226BC658" w14:textId="3F44E201" w:rsidR="00BC108E" w:rsidRDefault="00AE0136" w:rsidP="004951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 cumplió requisitos</w:t>
            </w:r>
          </w:p>
        </w:tc>
      </w:tr>
      <w:tr w:rsidR="00BC108E" w:rsidRPr="000C76A5" w14:paraId="71961A88" w14:textId="77777777" w:rsidTr="009E03FD">
        <w:trPr>
          <w:trHeight w:val="325"/>
        </w:trPr>
        <w:tc>
          <w:tcPr>
            <w:tcW w:w="675" w:type="dxa"/>
            <w:vAlign w:val="center"/>
          </w:tcPr>
          <w:p w14:paraId="071BB27B" w14:textId="584FB14E" w:rsidR="00BC108E" w:rsidRDefault="00BC108E" w:rsidP="004951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23</w:t>
            </w:r>
          </w:p>
        </w:tc>
        <w:tc>
          <w:tcPr>
            <w:tcW w:w="1985" w:type="dxa"/>
            <w:vAlign w:val="center"/>
          </w:tcPr>
          <w:p w14:paraId="4C9ABCCC" w14:textId="046F45BC" w:rsidR="00BC108E" w:rsidRPr="002A05A3" w:rsidRDefault="00AE0136" w:rsidP="0049513B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sz w:val="22"/>
                <w:szCs w:val="22"/>
              </w:rPr>
              <w:t>1118571737</w:t>
            </w:r>
          </w:p>
        </w:tc>
        <w:tc>
          <w:tcPr>
            <w:tcW w:w="2580" w:type="dxa"/>
            <w:vAlign w:val="center"/>
          </w:tcPr>
          <w:p w14:paraId="6749CD13" w14:textId="612DE041" w:rsidR="00BC108E" w:rsidRPr="000C76A5" w:rsidRDefault="00AE0136" w:rsidP="004951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vAlign w:val="center"/>
          </w:tcPr>
          <w:p w14:paraId="154D527B" w14:textId="5260D79A" w:rsidR="00BC108E" w:rsidRPr="0049513B" w:rsidRDefault="002A05A3" w:rsidP="0049513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14,0</w:t>
            </w:r>
          </w:p>
        </w:tc>
        <w:tc>
          <w:tcPr>
            <w:tcW w:w="709" w:type="dxa"/>
            <w:vAlign w:val="center"/>
          </w:tcPr>
          <w:p w14:paraId="526206D5" w14:textId="415481D7" w:rsidR="00BC108E" w:rsidRPr="0049513B" w:rsidRDefault="00AE0136" w:rsidP="0049513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15AD0487" w14:textId="43EF325C" w:rsidR="00BC108E" w:rsidRPr="0049513B" w:rsidRDefault="00AE0136" w:rsidP="0049513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14:paraId="29937F25" w14:textId="25E5AB4B" w:rsidR="00BC108E" w:rsidRPr="0049513B" w:rsidRDefault="002A05A3" w:rsidP="0049513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14,0</w:t>
            </w:r>
          </w:p>
        </w:tc>
        <w:tc>
          <w:tcPr>
            <w:tcW w:w="2617" w:type="dxa"/>
            <w:gridSpan w:val="4"/>
            <w:vAlign w:val="center"/>
          </w:tcPr>
          <w:p w14:paraId="1A816897" w14:textId="2B8D2D8E" w:rsidR="00BC108E" w:rsidRDefault="00AE0136" w:rsidP="004951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 cumplió requisitos</w:t>
            </w:r>
          </w:p>
        </w:tc>
      </w:tr>
      <w:tr w:rsidR="00BC108E" w:rsidRPr="000C76A5" w14:paraId="01CA95F5" w14:textId="77777777" w:rsidTr="009E03FD">
        <w:trPr>
          <w:trHeight w:val="325"/>
        </w:trPr>
        <w:tc>
          <w:tcPr>
            <w:tcW w:w="675" w:type="dxa"/>
            <w:vAlign w:val="center"/>
          </w:tcPr>
          <w:p w14:paraId="2675460D" w14:textId="758577DB" w:rsidR="00BC108E" w:rsidRDefault="00BC108E" w:rsidP="004951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</w:p>
        </w:tc>
        <w:tc>
          <w:tcPr>
            <w:tcW w:w="1985" w:type="dxa"/>
            <w:vAlign w:val="center"/>
          </w:tcPr>
          <w:p w14:paraId="7C0D31DE" w14:textId="3BD30202" w:rsidR="00BC108E" w:rsidRPr="002A05A3" w:rsidRDefault="00AE0136" w:rsidP="0049513B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sz w:val="22"/>
                <w:szCs w:val="22"/>
              </w:rPr>
              <w:t>1123625799</w:t>
            </w:r>
          </w:p>
        </w:tc>
        <w:tc>
          <w:tcPr>
            <w:tcW w:w="2580" w:type="dxa"/>
            <w:vAlign w:val="center"/>
          </w:tcPr>
          <w:p w14:paraId="213F06FD" w14:textId="7217B50E" w:rsidR="00BC108E" w:rsidRPr="000C76A5" w:rsidRDefault="00AE0136" w:rsidP="004951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vAlign w:val="center"/>
          </w:tcPr>
          <w:p w14:paraId="09FBDCC6" w14:textId="281BEB0D" w:rsidR="00BC108E" w:rsidRPr="0049513B" w:rsidRDefault="00AE0136" w:rsidP="0049513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13,2</w:t>
            </w:r>
          </w:p>
        </w:tc>
        <w:tc>
          <w:tcPr>
            <w:tcW w:w="709" w:type="dxa"/>
            <w:vAlign w:val="center"/>
          </w:tcPr>
          <w:p w14:paraId="1E5148A3" w14:textId="60302467" w:rsidR="00BC108E" w:rsidRPr="0049513B" w:rsidRDefault="00AE0136" w:rsidP="0049513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2F5C4B3D" w14:textId="4F3E67B1" w:rsidR="00BC108E" w:rsidRPr="0049513B" w:rsidRDefault="00AE0136" w:rsidP="0049513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14:paraId="02BF3B94" w14:textId="51EA85C7" w:rsidR="00BC108E" w:rsidRPr="0049513B" w:rsidRDefault="00AE0136" w:rsidP="0049513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13,2</w:t>
            </w:r>
          </w:p>
        </w:tc>
        <w:tc>
          <w:tcPr>
            <w:tcW w:w="2617" w:type="dxa"/>
            <w:gridSpan w:val="4"/>
            <w:vAlign w:val="center"/>
          </w:tcPr>
          <w:p w14:paraId="7D5D5D20" w14:textId="4D8CC99D" w:rsidR="00BC108E" w:rsidRDefault="00AE0136" w:rsidP="004951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 cumplió requisitos</w:t>
            </w:r>
          </w:p>
        </w:tc>
      </w:tr>
      <w:tr w:rsidR="0049513B" w:rsidRPr="000C76A5" w14:paraId="5660718A" w14:textId="77777777" w:rsidTr="009E03FD">
        <w:trPr>
          <w:trHeight w:val="325"/>
        </w:trPr>
        <w:tc>
          <w:tcPr>
            <w:tcW w:w="675" w:type="dxa"/>
            <w:vAlign w:val="center"/>
          </w:tcPr>
          <w:p w14:paraId="7DE618C6" w14:textId="55FC947B" w:rsidR="0049513B" w:rsidRPr="000C76A5" w:rsidRDefault="00BC108E" w:rsidP="004951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25</w:t>
            </w:r>
          </w:p>
        </w:tc>
        <w:tc>
          <w:tcPr>
            <w:tcW w:w="1985" w:type="dxa"/>
            <w:vAlign w:val="center"/>
          </w:tcPr>
          <w:p w14:paraId="7F514DCD" w14:textId="29F0F296" w:rsidR="0049513B" w:rsidRPr="002A05A3" w:rsidRDefault="002A05A3" w:rsidP="0049513B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sz w:val="22"/>
                <w:szCs w:val="22"/>
              </w:rPr>
              <w:t>1143980308</w:t>
            </w:r>
          </w:p>
        </w:tc>
        <w:tc>
          <w:tcPr>
            <w:tcW w:w="2580" w:type="dxa"/>
            <w:vAlign w:val="center"/>
          </w:tcPr>
          <w:p w14:paraId="6D22A4A3" w14:textId="3CAD0022" w:rsidR="0049513B" w:rsidRPr="000C76A5" w:rsidRDefault="00AE0136" w:rsidP="004951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vAlign w:val="center"/>
          </w:tcPr>
          <w:p w14:paraId="6512E218" w14:textId="7061E320" w:rsidR="0049513B" w:rsidRPr="0049513B" w:rsidRDefault="00AE0136" w:rsidP="0049513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13,2</w:t>
            </w:r>
          </w:p>
        </w:tc>
        <w:tc>
          <w:tcPr>
            <w:tcW w:w="709" w:type="dxa"/>
            <w:vAlign w:val="center"/>
          </w:tcPr>
          <w:p w14:paraId="2078ADAE" w14:textId="76F5524D" w:rsidR="0049513B" w:rsidRPr="0049513B" w:rsidRDefault="00AE0136" w:rsidP="0049513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50ABA275" w14:textId="30823632" w:rsidR="0049513B" w:rsidRPr="0049513B" w:rsidRDefault="00AE0136" w:rsidP="0049513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14:paraId="63844FD3" w14:textId="6BE32297" w:rsidR="0049513B" w:rsidRPr="0049513B" w:rsidRDefault="00AE0136" w:rsidP="0049513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13,2</w:t>
            </w:r>
          </w:p>
        </w:tc>
        <w:tc>
          <w:tcPr>
            <w:tcW w:w="2617" w:type="dxa"/>
            <w:gridSpan w:val="4"/>
            <w:vAlign w:val="center"/>
          </w:tcPr>
          <w:p w14:paraId="65F72C04" w14:textId="22068568" w:rsidR="0049513B" w:rsidRDefault="0049513B" w:rsidP="004951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 cumplió requisitos</w:t>
            </w:r>
          </w:p>
        </w:tc>
      </w:tr>
      <w:tr w:rsidR="002A05A3" w:rsidRPr="000C76A5" w14:paraId="6ED80746" w14:textId="77777777" w:rsidTr="009E03FD">
        <w:trPr>
          <w:trHeight w:val="325"/>
        </w:trPr>
        <w:tc>
          <w:tcPr>
            <w:tcW w:w="675" w:type="dxa"/>
            <w:vAlign w:val="center"/>
          </w:tcPr>
          <w:p w14:paraId="6CB637EE" w14:textId="1007F2FB" w:rsidR="002A05A3" w:rsidRDefault="002A05A3" w:rsidP="004951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26</w:t>
            </w:r>
          </w:p>
        </w:tc>
        <w:tc>
          <w:tcPr>
            <w:tcW w:w="1985" w:type="dxa"/>
            <w:vAlign w:val="center"/>
          </w:tcPr>
          <w:p w14:paraId="258CA9A3" w14:textId="37723EE3" w:rsidR="002A05A3" w:rsidRPr="002A05A3" w:rsidRDefault="002A05A3" w:rsidP="0049513B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sz w:val="22"/>
                <w:szCs w:val="22"/>
              </w:rPr>
              <w:t>1055358019</w:t>
            </w:r>
          </w:p>
        </w:tc>
        <w:tc>
          <w:tcPr>
            <w:tcW w:w="2580" w:type="dxa"/>
            <w:vAlign w:val="center"/>
          </w:tcPr>
          <w:p w14:paraId="20549594" w14:textId="7C038442" w:rsidR="002A05A3" w:rsidRDefault="002A05A3" w:rsidP="004951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vAlign w:val="center"/>
          </w:tcPr>
          <w:p w14:paraId="67FB0D8E" w14:textId="5E099737" w:rsidR="002A05A3" w:rsidRDefault="002A05A3" w:rsidP="0049513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13,2</w:t>
            </w:r>
          </w:p>
        </w:tc>
        <w:tc>
          <w:tcPr>
            <w:tcW w:w="709" w:type="dxa"/>
            <w:vAlign w:val="center"/>
          </w:tcPr>
          <w:p w14:paraId="2543E2AB" w14:textId="7229EA38" w:rsidR="002A05A3" w:rsidRDefault="002A05A3" w:rsidP="0049513B">
            <w:pPr>
              <w:widowControl/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385B8B0B" w14:textId="41FABFFC" w:rsidR="002A05A3" w:rsidRDefault="002A05A3" w:rsidP="0049513B">
            <w:pPr>
              <w:widowControl/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14:paraId="2AF2056E" w14:textId="77C6F58B" w:rsidR="002A05A3" w:rsidRDefault="002A05A3" w:rsidP="0049513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  <w:t>13,2</w:t>
            </w:r>
          </w:p>
        </w:tc>
        <w:tc>
          <w:tcPr>
            <w:tcW w:w="2617" w:type="dxa"/>
            <w:gridSpan w:val="4"/>
            <w:vAlign w:val="center"/>
          </w:tcPr>
          <w:p w14:paraId="21C71E09" w14:textId="767EF3B3" w:rsidR="002A05A3" w:rsidRDefault="002A05A3" w:rsidP="004951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 cumplió requisitos</w:t>
            </w:r>
          </w:p>
        </w:tc>
      </w:tr>
    </w:tbl>
    <w:p w14:paraId="3E2113BB" w14:textId="77777777" w:rsidR="000708EA" w:rsidRPr="000C76A5" w:rsidRDefault="000708EA" w:rsidP="007F7ED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AD57209" w14:textId="6D8E374E" w:rsidR="003E7394" w:rsidRPr="000C76A5" w:rsidRDefault="003D2A34" w:rsidP="003E7394">
      <w:pPr>
        <w:jc w:val="both"/>
        <w:rPr>
          <w:rFonts w:asciiTheme="minorHAnsi" w:hAnsiTheme="minorHAnsi" w:cstheme="minorHAnsi"/>
          <w:sz w:val="22"/>
          <w:szCs w:val="22"/>
        </w:rPr>
      </w:pPr>
      <w:r w:rsidRPr="000C76A5">
        <w:rPr>
          <w:rFonts w:asciiTheme="minorHAnsi" w:hAnsiTheme="minorHAnsi" w:cstheme="minorHAns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976CD92" wp14:editId="2F2FEADF">
                <wp:simplePos x="0" y="0"/>
                <wp:positionH relativeFrom="margin">
                  <wp:posOffset>-80645</wp:posOffset>
                </wp:positionH>
                <wp:positionV relativeFrom="paragraph">
                  <wp:posOffset>581660</wp:posOffset>
                </wp:positionV>
                <wp:extent cx="2799301" cy="1041400"/>
                <wp:effectExtent l="0" t="0" r="1270" b="63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301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E14A5" w14:textId="0D960F06" w:rsidR="007F7EDF" w:rsidRPr="000C76A5" w:rsidRDefault="007F7EDF" w:rsidP="007F7EDF">
                            <w:pPr>
                              <w:ind w:left="708" w:hanging="708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0C76A5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FIRMA RESPONSABLE EVALUACIÓN</w:t>
                            </w:r>
                          </w:p>
                          <w:p w14:paraId="06D4A0EA" w14:textId="15EC1B50" w:rsidR="00B3507E" w:rsidRPr="000C76A5" w:rsidRDefault="00FA0D64" w:rsidP="007F7EDF">
                            <w:pPr>
                              <w:ind w:left="708" w:hanging="708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Zorelly Andrea Jaramillo Cuervo</w:t>
                            </w:r>
                          </w:p>
                          <w:p w14:paraId="1150EBC0" w14:textId="4675AB55" w:rsidR="007F7EDF" w:rsidRPr="000C76A5" w:rsidRDefault="00FA0D64" w:rsidP="007F7EDF">
                            <w:pPr>
                              <w:ind w:left="708" w:hanging="708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Profesional Especializada</w:t>
                            </w:r>
                          </w:p>
                          <w:p w14:paraId="1C41366C" w14:textId="4B544B59" w:rsidR="007F7EDF" w:rsidRPr="000C76A5" w:rsidRDefault="007F7EDF" w:rsidP="007F7EDF">
                            <w:pPr>
                              <w:ind w:left="708" w:hanging="708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0C76A5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D</w:t>
                            </w:r>
                            <w:r w:rsidR="00FA0D64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irección de Investigación y Extensión</w:t>
                            </w:r>
                          </w:p>
                          <w:p w14:paraId="2DA2D8B3" w14:textId="6AEDAA02" w:rsidR="007F7EDF" w:rsidRPr="000C76A5" w:rsidRDefault="00364842" w:rsidP="007F7EDF">
                            <w:pPr>
                              <w:ind w:left="708" w:hanging="708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2"/>
                                <w:szCs w:val="22"/>
                                <w:lang w:val="es-C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e</w:t>
                            </w:r>
                            <w:r w:rsidR="00FA0D64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xtensionismounal_med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@unal.edu.co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6CD9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-6.35pt;margin-top:45.8pt;width:220.4pt;height:82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" fillcolor="white [3201]" stroked="f" strokeweight=".5pt">
                <v:textbox>
                  <w:txbxContent>
                    <w:p w14:paraId="142E14A5" w14:textId="0D960F06" w:rsidR="007F7EDF" w:rsidRPr="000C76A5" w:rsidRDefault="007F7EDF" w:rsidP="007F7EDF">
                      <w:pPr>
                        <w:ind w:left="708" w:hanging="708"/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</w:pPr>
                      <w:r w:rsidRPr="000C76A5"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FIRMA RESPONSABLE EVALUACIÓN</w:t>
                      </w:r>
                    </w:p>
                    <w:p w14:paraId="06D4A0EA" w14:textId="15EC1B50" w:rsidR="00B3507E" w:rsidRPr="000C76A5" w:rsidRDefault="00FA0D64" w:rsidP="007F7EDF">
                      <w:pPr>
                        <w:ind w:left="708" w:hanging="708"/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Zorelly Andrea Jaramillo Cuervo</w:t>
                      </w:r>
                    </w:p>
                    <w:p w14:paraId="1150EBC0" w14:textId="4675AB55" w:rsidR="007F7EDF" w:rsidRPr="000C76A5" w:rsidRDefault="00FA0D64" w:rsidP="007F7EDF">
                      <w:pPr>
                        <w:ind w:left="708" w:hanging="708"/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Profesional Especializada</w:t>
                      </w:r>
                    </w:p>
                    <w:p w14:paraId="1C41366C" w14:textId="4B544B59" w:rsidR="007F7EDF" w:rsidRPr="000C76A5" w:rsidRDefault="007F7EDF" w:rsidP="007F7EDF">
                      <w:pPr>
                        <w:ind w:left="708" w:hanging="708"/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</w:pPr>
                      <w:r w:rsidRPr="000C76A5"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D</w:t>
                      </w:r>
                      <w:r w:rsidR="00FA0D64"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irección de Investigación y Extensión</w:t>
                      </w:r>
                    </w:p>
                    <w:p w14:paraId="2DA2D8B3" w14:textId="6AEDAA02" w:rsidR="007F7EDF" w:rsidRPr="000C76A5" w:rsidRDefault="00364842" w:rsidP="007F7EDF">
                      <w:pPr>
                        <w:ind w:left="708" w:hanging="708"/>
                        <w:rPr>
                          <w:rFonts w:asciiTheme="minorHAnsi" w:hAnsiTheme="minorHAnsi" w:cstheme="minorHAnsi"/>
                          <w:color w:val="7F7F7F" w:themeColor="text1" w:themeTint="80"/>
                          <w:sz w:val="22"/>
                          <w:szCs w:val="22"/>
                          <w:lang w:val="es-CO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e</w:t>
                      </w:r>
                      <w:r w:rsidR="00FA0D64"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xtensionismounal_med</w:t>
                      </w:r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@unal.edu.co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C94E2A5" wp14:editId="42A3E413">
            <wp:extent cx="1495425" cy="91973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10" cy="94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BC933" w14:textId="0225572E" w:rsidR="00E0635A" w:rsidRPr="000C76A5" w:rsidRDefault="00E0635A" w:rsidP="003E73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6CB158" w14:textId="5A4B0DC5" w:rsidR="004076EF" w:rsidRPr="000C76A5" w:rsidRDefault="00B3507E" w:rsidP="00E0635A">
      <w:pPr>
        <w:jc w:val="center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C76A5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 </w:t>
      </w:r>
    </w:p>
    <w:p w14:paraId="1D34CCE7" w14:textId="4784DBD1" w:rsidR="004076EF" w:rsidRPr="000C76A5" w:rsidRDefault="00B3507E" w:rsidP="004076EF">
      <w:pPr>
        <w:jc w:val="center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0C76A5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</w:t>
      </w:r>
    </w:p>
    <w:p w14:paraId="3CF77153" w14:textId="5D5F5326" w:rsidR="00B3507E" w:rsidRPr="000C76A5" w:rsidRDefault="00B3507E" w:rsidP="004076EF">
      <w:pPr>
        <w:jc w:val="center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</w:p>
    <w:p w14:paraId="10155E23" w14:textId="282C1031" w:rsidR="00B3507E" w:rsidRPr="000C76A5" w:rsidRDefault="00B3507E" w:rsidP="003E73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6E0CD9" w14:textId="77777777" w:rsidR="004076EF" w:rsidRPr="000C76A5" w:rsidRDefault="004076EF" w:rsidP="003E73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42FB37" w14:textId="0586BEA4" w:rsidR="007F7EDF" w:rsidRPr="000C76A5" w:rsidRDefault="007F7EDF" w:rsidP="003E73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4C3F6B" w14:textId="77777777" w:rsidR="000708EA" w:rsidRPr="000C76A5" w:rsidRDefault="000708EA" w:rsidP="003E73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D7960F" w14:textId="6427872B" w:rsidR="00B41511" w:rsidRPr="000C76A5" w:rsidRDefault="00F33A47" w:rsidP="003E739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C76A5">
        <w:rPr>
          <w:rFonts w:asciiTheme="minorHAnsi" w:hAnsiTheme="minorHAnsi" w:cstheme="minorHAnsi"/>
          <w:b/>
          <w:sz w:val="22"/>
          <w:szCs w:val="22"/>
        </w:rPr>
        <w:t>OBSERVACIONES</w:t>
      </w:r>
    </w:p>
    <w:p w14:paraId="3DE8435F" w14:textId="77777777" w:rsidR="000708EA" w:rsidRPr="000C76A5" w:rsidRDefault="000708EA" w:rsidP="003E73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B62E11" w14:textId="593CAE83" w:rsidR="000E1A5B" w:rsidRPr="000C76A5" w:rsidRDefault="00F33A47" w:rsidP="000C76A5">
      <w:pPr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0C76A5">
        <w:rPr>
          <w:rFonts w:asciiTheme="minorHAnsi" w:hAnsiTheme="minorHAnsi" w:cstheme="minorHAnsi"/>
          <w:sz w:val="22"/>
          <w:szCs w:val="22"/>
          <w:lang w:val="es-CO"/>
        </w:rPr>
        <w:t xml:space="preserve">- </w:t>
      </w:r>
      <w:r w:rsidR="000E1A5B" w:rsidRPr="000C76A5">
        <w:rPr>
          <w:rFonts w:asciiTheme="minorHAnsi" w:hAnsiTheme="minorHAnsi" w:cstheme="minorHAnsi"/>
          <w:sz w:val="22"/>
          <w:szCs w:val="22"/>
          <w:lang w:val="es-CO"/>
        </w:rPr>
        <w:t>En caso que el estudiante seleccionado, renuncie a su beneficio, se designará un nuevo estudiante que haya participado de esta convocatoria, que cumpla con los requisitos y el puntaje obtenido.</w:t>
      </w:r>
    </w:p>
    <w:p w14:paraId="2319CF3A" w14:textId="646E54F9" w:rsidR="00F33A47" w:rsidRPr="000C76A5" w:rsidRDefault="00F33A47" w:rsidP="000C76A5">
      <w:pPr>
        <w:jc w:val="both"/>
        <w:rPr>
          <w:rFonts w:asciiTheme="minorHAnsi" w:hAnsiTheme="minorHAnsi" w:cstheme="minorHAnsi"/>
          <w:sz w:val="22"/>
          <w:szCs w:val="22"/>
        </w:rPr>
      </w:pPr>
      <w:r w:rsidRPr="000C76A5">
        <w:rPr>
          <w:rFonts w:asciiTheme="minorHAnsi" w:hAnsiTheme="minorHAnsi" w:cstheme="minorHAnsi"/>
          <w:sz w:val="22"/>
          <w:szCs w:val="22"/>
        </w:rPr>
        <w:t>** Nota: Se debe relacionar todos los estudiantes que participaron en la convocatoria, de mayor a menor de acuerdo al puntaje obtenido.</w:t>
      </w:r>
    </w:p>
    <w:p w14:paraId="62D61704" w14:textId="77777777" w:rsidR="00F33A47" w:rsidRPr="000C76A5" w:rsidRDefault="00F33A47" w:rsidP="00F33A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1869B5" w14:textId="77777777" w:rsidR="000E1A5B" w:rsidRPr="000C76A5" w:rsidRDefault="000E1A5B" w:rsidP="003E7394">
      <w:pPr>
        <w:jc w:val="both"/>
        <w:rPr>
          <w:rFonts w:asciiTheme="minorHAnsi" w:hAnsiTheme="minorHAnsi" w:cstheme="minorHAnsi"/>
          <w:sz w:val="22"/>
          <w:szCs w:val="22"/>
          <w:lang w:val="es-CO"/>
        </w:rPr>
      </w:pPr>
    </w:p>
    <w:sectPr w:rsidR="000E1A5B" w:rsidRPr="000C76A5" w:rsidSect="00E0635A">
      <w:headerReference w:type="default" r:id="rId9"/>
      <w:footerReference w:type="default" r:id="rId10"/>
      <w:pgSz w:w="12242" w:h="15842" w:code="1"/>
      <w:pgMar w:top="1440" w:right="1080" w:bottom="1134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A8D6" w14:textId="77777777" w:rsidR="000D0C0B" w:rsidRDefault="000D0C0B">
      <w:r>
        <w:separator/>
      </w:r>
    </w:p>
  </w:endnote>
  <w:endnote w:type="continuationSeparator" w:id="0">
    <w:p w14:paraId="4F004974" w14:textId="77777777" w:rsidR="000D0C0B" w:rsidRDefault="000D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cizar Sans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09D5" w14:textId="5901DA65" w:rsidR="00094073" w:rsidRPr="000E7795" w:rsidRDefault="00923EB8" w:rsidP="00F16BEF">
    <w:pPr>
      <w:pStyle w:val="Piedepgina"/>
      <w:tabs>
        <w:tab w:val="clear" w:pos="4252"/>
        <w:tab w:val="clear" w:pos="8504"/>
      </w:tabs>
      <w:rPr>
        <w:rFonts w:asciiTheme="minorHAnsi" w:hAnsiTheme="minorHAnsi"/>
        <w:b/>
        <w:i/>
        <w:szCs w:val="18"/>
      </w:rPr>
    </w:pPr>
    <w:r w:rsidRPr="000E7795">
      <w:rPr>
        <w:rFonts w:asciiTheme="minorHAnsi" w:hAnsiTheme="minorHAnsi"/>
        <w:b/>
        <w:i/>
        <w:szCs w:val="18"/>
      </w:rPr>
      <w:t>C</w:t>
    </w:r>
    <w:r w:rsidR="00DB5D76" w:rsidRPr="000E7795">
      <w:rPr>
        <w:rFonts w:asciiTheme="minorHAnsi" w:hAnsiTheme="minorHAnsi"/>
        <w:b/>
        <w:i/>
        <w:szCs w:val="18"/>
      </w:rPr>
      <w:t>ódigo:</w:t>
    </w:r>
    <w:r w:rsidR="00FF3DFD">
      <w:rPr>
        <w:rFonts w:asciiTheme="minorHAnsi" w:hAnsiTheme="minorHAnsi"/>
        <w:b/>
        <w:i/>
        <w:szCs w:val="18"/>
      </w:rPr>
      <w:t xml:space="preserve"> </w:t>
    </w:r>
    <w:r w:rsidR="001327CA" w:rsidRPr="001327CA">
      <w:rPr>
        <w:rFonts w:asciiTheme="minorHAnsi" w:hAnsiTheme="minorHAnsi"/>
        <w:b/>
        <w:i/>
        <w:szCs w:val="18"/>
      </w:rPr>
      <w:t>U.FT.05.007.014</w:t>
    </w:r>
    <w:r w:rsidR="00F16BEF">
      <w:rPr>
        <w:rFonts w:asciiTheme="minorHAnsi" w:hAnsiTheme="minorHAnsi"/>
        <w:b/>
        <w:i/>
        <w:szCs w:val="18"/>
      </w:rPr>
      <w:tab/>
    </w:r>
    <w:r w:rsidR="00F16BEF">
      <w:rPr>
        <w:rFonts w:asciiTheme="minorHAnsi" w:hAnsiTheme="minorHAnsi"/>
        <w:b/>
        <w:i/>
        <w:szCs w:val="18"/>
      </w:rPr>
      <w:tab/>
    </w:r>
    <w:r w:rsidR="00F16BEF">
      <w:rPr>
        <w:rFonts w:asciiTheme="minorHAnsi" w:hAnsiTheme="minorHAnsi"/>
        <w:b/>
        <w:i/>
        <w:szCs w:val="18"/>
      </w:rPr>
      <w:tab/>
      <w:t xml:space="preserve">         </w:t>
    </w:r>
    <w:r w:rsidRPr="000E7795">
      <w:rPr>
        <w:rFonts w:asciiTheme="minorHAnsi" w:hAnsiTheme="minorHAnsi"/>
        <w:b/>
        <w:i/>
        <w:szCs w:val="18"/>
      </w:rPr>
      <w:t>Versión:</w:t>
    </w:r>
    <w:r w:rsidR="00B41511">
      <w:rPr>
        <w:rFonts w:asciiTheme="minorHAnsi" w:hAnsiTheme="minorHAnsi"/>
        <w:b/>
        <w:i/>
        <w:szCs w:val="18"/>
      </w:rPr>
      <w:t xml:space="preserve"> </w:t>
    </w:r>
    <w:r w:rsidR="000C76A5">
      <w:rPr>
        <w:rFonts w:asciiTheme="minorHAnsi" w:hAnsiTheme="minorHAnsi"/>
        <w:b/>
        <w:i/>
        <w:szCs w:val="18"/>
      </w:rPr>
      <w:t>0.0</w:t>
    </w:r>
    <w:r w:rsidR="00F16BEF">
      <w:rPr>
        <w:rFonts w:asciiTheme="minorHAnsi" w:hAnsiTheme="minorHAnsi"/>
        <w:b/>
        <w:i/>
        <w:szCs w:val="18"/>
      </w:rPr>
      <w:tab/>
    </w:r>
    <w:r w:rsidR="00F16BEF">
      <w:rPr>
        <w:rFonts w:asciiTheme="minorHAnsi" w:hAnsiTheme="minorHAnsi"/>
        <w:b/>
        <w:i/>
        <w:szCs w:val="18"/>
      </w:rPr>
      <w:tab/>
    </w:r>
    <w:r w:rsidR="00F16BEF">
      <w:rPr>
        <w:rFonts w:asciiTheme="minorHAnsi" w:hAnsiTheme="minorHAnsi"/>
        <w:b/>
        <w:i/>
        <w:szCs w:val="18"/>
      </w:rPr>
      <w:tab/>
      <w:t xml:space="preserve">        </w:t>
    </w:r>
    <w:r w:rsidRPr="000E7795">
      <w:rPr>
        <w:rFonts w:asciiTheme="minorHAnsi" w:hAnsiTheme="minorHAnsi"/>
        <w:b/>
        <w:i/>
        <w:szCs w:val="18"/>
        <w:lang w:val="es-ES"/>
      </w:rPr>
      <w:t xml:space="preserve">Página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PAGE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FD0F3B" w:rsidRPr="00FD0F3B">
      <w:rPr>
        <w:rFonts w:asciiTheme="minorHAnsi" w:hAnsiTheme="minorHAnsi"/>
        <w:b/>
        <w:bCs/>
        <w:i/>
        <w:noProof/>
        <w:szCs w:val="18"/>
        <w:lang w:val="es-ES"/>
      </w:rPr>
      <w:t>2</w:t>
    </w:r>
    <w:r w:rsidRPr="000E7795">
      <w:rPr>
        <w:rFonts w:asciiTheme="minorHAnsi" w:hAnsiTheme="minorHAnsi"/>
        <w:b/>
        <w:bCs/>
        <w:i/>
        <w:szCs w:val="18"/>
      </w:rPr>
      <w:fldChar w:fldCharType="end"/>
    </w:r>
    <w:r w:rsidRPr="000E7795">
      <w:rPr>
        <w:rFonts w:asciiTheme="minorHAnsi" w:hAnsiTheme="minorHAnsi"/>
        <w:b/>
        <w:i/>
        <w:szCs w:val="18"/>
        <w:lang w:val="es-ES"/>
      </w:rPr>
      <w:t xml:space="preserve"> de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NUMPAGES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FD0F3B" w:rsidRPr="00FD0F3B">
      <w:rPr>
        <w:rFonts w:asciiTheme="minorHAnsi" w:hAnsiTheme="minorHAnsi"/>
        <w:b/>
        <w:bCs/>
        <w:i/>
        <w:noProof/>
        <w:szCs w:val="18"/>
        <w:lang w:val="es-ES"/>
      </w:rPr>
      <w:t>2</w:t>
    </w:r>
    <w:r w:rsidRPr="000E7795">
      <w:rPr>
        <w:rFonts w:asciiTheme="minorHAnsi" w:hAnsiTheme="minorHAnsi"/>
        <w:b/>
        <w:bCs/>
        <w:i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F5BC7" w14:textId="77777777" w:rsidR="000D0C0B" w:rsidRDefault="000D0C0B">
      <w:r>
        <w:separator/>
      </w:r>
    </w:p>
  </w:footnote>
  <w:footnote w:type="continuationSeparator" w:id="0">
    <w:p w14:paraId="6B188B50" w14:textId="77777777" w:rsidR="000D0C0B" w:rsidRDefault="000D0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4F0B" w14:textId="66EFAB6B" w:rsidR="007E5A5F" w:rsidRPr="000E7795" w:rsidRDefault="000E7795" w:rsidP="00F16BEF">
    <w:pPr>
      <w:pStyle w:val="Encabezado"/>
      <w:tabs>
        <w:tab w:val="clear" w:pos="4252"/>
        <w:tab w:val="clear" w:pos="8504"/>
      </w:tabs>
      <w:rPr>
        <w:rFonts w:asciiTheme="minorHAnsi" w:hAnsiTheme="minorHAnsi"/>
        <w:b/>
        <w:i/>
      </w:rPr>
    </w:pPr>
    <w:r w:rsidRPr="000E7795">
      <w:rPr>
        <w:noProof/>
        <w:lang w:val="es-CO" w:eastAsia="es-CO"/>
      </w:rPr>
      <w:drawing>
        <wp:anchor distT="0" distB="0" distL="114300" distR="114300" simplePos="0" relativeHeight="251661824" behindDoc="1" locked="0" layoutInCell="1" allowOverlap="1" wp14:anchorId="3AF5FDCC" wp14:editId="5514C2F5">
          <wp:simplePos x="0" y="0"/>
          <wp:positionH relativeFrom="page">
            <wp:posOffset>4562665</wp:posOffset>
          </wp:positionH>
          <wp:positionV relativeFrom="paragraph">
            <wp:posOffset>-418465</wp:posOffset>
          </wp:positionV>
          <wp:extent cx="2494188" cy="1310814"/>
          <wp:effectExtent l="0" t="0" r="1905" b="381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A5F" w:rsidRPr="000E7795">
      <w:rPr>
        <w:rFonts w:asciiTheme="minorHAnsi" w:hAnsiTheme="minorHAnsi"/>
        <w:b/>
        <w:i/>
      </w:rPr>
      <w:t>Macroproceso</w:t>
    </w:r>
    <w:r w:rsidR="00B11AF1">
      <w:rPr>
        <w:rFonts w:asciiTheme="minorHAnsi" w:hAnsiTheme="minorHAnsi"/>
        <w:b/>
        <w:i/>
      </w:rPr>
      <w:t>: Formación</w:t>
    </w:r>
  </w:p>
  <w:p w14:paraId="3ABBF508" w14:textId="40C31769" w:rsidR="007E5A5F" w:rsidRPr="000E7795" w:rsidRDefault="00F6005A" w:rsidP="00977C49">
    <w:pPr>
      <w:pStyle w:val="Encabezado"/>
      <w:rPr>
        <w:rFonts w:asciiTheme="minorHAnsi" w:hAnsiTheme="minorHAnsi"/>
        <w:b/>
        <w:i/>
      </w:rPr>
    </w:pPr>
    <w:r>
      <w:rPr>
        <w:rFonts w:asciiTheme="minorHAnsi" w:hAnsiTheme="minorHAnsi"/>
        <w:b/>
        <w:i/>
      </w:rPr>
      <w:t>Gestión Administrativa de Apoyo a la Formación</w:t>
    </w:r>
  </w:p>
  <w:p w14:paraId="5CB151F2" w14:textId="1765E91E" w:rsidR="00645F97" w:rsidRDefault="00B11AF1" w:rsidP="00977C49">
    <w:pPr>
      <w:pStyle w:val="Encabezado"/>
      <w:rPr>
        <w:rFonts w:asciiTheme="minorHAnsi" w:hAnsiTheme="minorHAnsi"/>
        <w:b/>
        <w:i/>
      </w:rPr>
    </w:pPr>
    <w:r>
      <w:rPr>
        <w:rFonts w:asciiTheme="minorHAnsi" w:hAnsiTheme="minorHAnsi"/>
        <w:b/>
        <w:i/>
      </w:rPr>
      <w:t xml:space="preserve">Formato </w:t>
    </w:r>
    <w:r w:rsidR="006F7C9A">
      <w:rPr>
        <w:rFonts w:asciiTheme="minorHAnsi" w:hAnsiTheme="minorHAnsi"/>
        <w:b/>
        <w:i/>
      </w:rPr>
      <w:t>s</w:t>
    </w:r>
    <w:r>
      <w:rPr>
        <w:rFonts w:asciiTheme="minorHAnsi" w:hAnsiTheme="minorHAnsi"/>
        <w:b/>
        <w:i/>
      </w:rPr>
      <w:t xml:space="preserve">elección </w:t>
    </w:r>
    <w:r w:rsidR="006F7C9A">
      <w:rPr>
        <w:rFonts w:asciiTheme="minorHAnsi" w:hAnsiTheme="minorHAnsi"/>
        <w:b/>
        <w:i/>
      </w:rPr>
      <w:t>e</w:t>
    </w:r>
    <w:r>
      <w:rPr>
        <w:rFonts w:asciiTheme="minorHAnsi" w:hAnsiTheme="minorHAnsi"/>
        <w:b/>
        <w:i/>
      </w:rPr>
      <w:t xml:space="preserve">studiantes </w:t>
    </w:r>
    <w:r w:rsidR="006F7C9A">
      <w:rPr>
        <w:rFonts w:asciiTheme="minorHAnsi" w:hAnsiTheme="minorHAnsi"/>
        <w:b/>
        <w:i/>
      </w:rPr>
      <w:t>a</w:t>
    </w:r>
    <w:r>
      <w:rPr>
        <w:rFonts w:asciiTheme="minorHAnsi" w:hAnsiTheme="minorHAnsi"/>
        <w:b/>
        <w:i/>
      </w:rPr>
      <w:t>uxiliares</w:t>
    </w:r>
  </w:p>
  <w:p w14:paraId="5184B61B" w14:textId="77777777" w:rsidR="00DB5D76" w:rsidRPr="000E7795" w:rsidRDefault="00DB5D76">
    <w:pPr>
      <w:pStyle w:val="Encabezado"/>
      <w:rPr>
        <w:rFonts w:asciiTheme="minorHAnsi" w:hAnsiTheme="minorHAnsi"/>
        <w:b/>
        <w:sz w:val="2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0626F"/>
    <w:multiLevelType w:val="hybridMultilevel"/>
    <w:tmpl w:val="248A3DD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 w15:restartNumberingAfterBreak="0">
    <w:nsid w:val="1A5D10EE"/>
    <w:multiLevelType w:val="hybridMultilevel"/>
    <w:tmpl w:val="FC04D0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32019"/>
    <w:multiLevelType w:val="hybridMultilevel"/>
    <w:tmpl w:val="0F80E3DA"/>
    <w:lvl w:ilvl="0" w:tplc="4486298A">
      <w:start w:val="8"/>
      <w:numFmt w:val="bullet"/>
      <w:lvlText w:val="-"/>
      <w:lvlJc w:val="left"/>
      <w:pPr>
        <w:ind w:left="720" w:hanging="360"/>
      </w:pPr>
      <w:rPr>
        <w:rFonts w:ascii="Ancizar Sans" w:eastAsia="Times New Roman" w:hAnsi="Ancizar San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41A90"/>
    <w:multiLevelType w:val="hybridMultilevel"/>
    <w:tmpl w:val="5C62ABC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046CF1"/>
    <w:multiLevelType w:val="hybridMultilevel"/>
    <w:tmpl w:val="EB8A8D4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9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31"/>
  </w:num>
  <w:num w:numId="2">
    <w:abstractNumId w:val="27"/>
  </w:num>
  <w:num w:numId="3">
    <w:abstractNumId w:val="28"/>
  </w:num>
  <w:num w:numId="4">
    <w:abstractNumId w:val="10"/>
  </w:num>
  <w:num w:numId="5">
    <w:abstractNumId w:val="22"/>
  </w:num>
  <w:num w:numId="6">
    <w:abstractNumId w:val="17"/>
  </w:num>
  <w:num w:numId="7">
    <w:abstractNumId w:val="1"/>
  </w:num>
  <w:num w:numId="8">
    <w:abstractNumId w:val="19"/>
  </w:num>
  <w:num w:numId="9">
    <w:abstractNumId w:val="6"/>
  </w:num>
  <w:num w:numId="10">
    <w:abstractNumId w:val="29"/>
  </w:num>
  <w:num w:numId="11">
    <w:abstractNumId w:val="16"/>
  </w:num>
  <w:num w:numId="12">
    <w:abstractNumId w:val="20"/>
  </w:num>
  <w:num w:numId="13">
    <w:abstractNumId w:val="25"/>
  </w:num>
  <w:num w:numId="14">
    <w:abstractNumId w:val="11"/>
  </w:num>
  <w:num w:numId="15">
    <w:abstractNumId w:val="9"/>
  </w:num>
  <w:num w:numId="16">
    <w:abstractNumId w:val="12"/>
  </w:num>
  <w:num w:numId="17">
    <w:abstractNumId w:val="8"/>
  </w:num>
  <w:num w:numId="18">
    <w:abstractNumId w:val="3"/>
  </w:num>
  <w:num w:numId="19">
    <w:abstractNumId w:val="23"/>
  </w:num>
  <w:num w:numId="20">
    <w:abstractNumId w:val="26"/>
  </w:num>
  <w:num w:numId="21">
    <w:abstractNumId w:val="24"/>
  </w:num>
  <w:num w:numId="22">
    <w:abstractNumId w:val="7"/>
  </w:num>
  <w:num w:numId="23">
    <w:abstractNumId w:val="21"/>
  </w:num>
  <w:num w:numId="24">
    <w:abstractNumId w:val="18"/>
  </w:num>
  <w:num w:numId="25">
    <w:abstractNumId w:val="30"/>
  </w:num>
  <w:num w:numId="26">
    <w:abstractNumId w:val="2"/>
  </w:num>
  <w:num w:numId="27">
    <w:abstractNumId w:val="15"/>
  </w:num>
  <w:num w:numId="28">
    <w:abstractNumId w:val="13"/>
  </w:num>
  <w:num w:numId="29">
    <w:abstractNumId w:val="14"/>
  </w:num>
  <w:num w:numId="30">
    <w:abstractNumId w:val="4"/>
  </w:num>
  <w:num w:numId="31">
    <w:abstractNumId w:val="5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B12"/>
    <w:rsid w:val="00010730"/>
    <w:rsid w:val="00010A53"/>
    <w:rsid w:val="0001190C"/>
    <w:rsid w:val="00035D27"/>
    <w:rsid w:val="00051BA5"/>
    <w:rsid w:val="000708EA"/>
    <w:rsid w:val="00094073"/>
    <w:rsid w:val="000A6A9D"/>
    <w:rsid w:val="000C76A5"/>
    <w:rsid w:val="000D0C0B"/>
    <w:rsid w:val="000D0FA9"/>
    <w:rsid w:val="000D1893"/>
    <w:rsid w:val="000E1A5B"/>
    <w:rsid w:val="000E2D7E"/>
    <w:rsid w:val="000E7795"/>
    <w:rsid w:val="000F75C4"/>
    <w:rsid w:val="00110D6D"/>
    <w:rsid w:val="00113525"/>
    <w:rsid w:val="00116214"/>
    <w:rsid w:val="00127123"/>
    <w:rsid w:val="00131ED3"/>
    <w:rsid w:val="001327CA"/>
    <w:rsid w:val="00142223"/>
    <w:rsid w:val="00145279"/>
    <w:rsid w:val="00192F8E"/>
    <w:rsid w:val="00195DAA"/>
    <w:rsid w:val="001A3D4A"/>
    <w:rsid w:val="001B7427"/>
    <w:rsid w:val="001C3021"/>
    <w:rsid w:val="001C3C05"/>
    <w:rsid w:val="001C5A28"/>
    <w:rsid w:val="002000E1"/>
    <w:rsid w:val="00207D2A"/>
    <w:rsid w:val="00246683"/>
    <w:rsid w:val="00250592"/>
    <w:rsid w:val="00252D48"/>
    <w:rsid w:val="00265A12"/>
    <w:rsid w:val="0027474A"/>
    <w:rsid w:val="00284816"/>
    <w:rsid w:val="00297944"/>
    <w:rsid w:val="00297AC3"/>
    <w:rsid w:val="002A05A3"/>
    <w:rsid w:val="002A0C2D"/>
    <w:rsid w:val="002A2BC9"/>
    <w:rsid w:val="002A31C4"/>
    <w:rsid w:val="002A632A"/>
    <w:rsid w:val="002E0699"/>
    <w:rsid w:val="002F321F"/>
    <w:rsid w:val="002F3BD6"/>
    <w:rsid w:val="00300C01"/>
    <w:rsid w:val="0030119E"/>
    <w:rsid w:val="00302AC1"/>
    <w:rsid w:val="00304DD7"/>
    <w:rsid w:val="0033236C"/>
    <w:rsid w:val="003451BB"/>
    <w:rsid w:val="00357B12"/>
    <w:rsid w:val="00364842"/>
    <w:rsid w:val="0036518F"/>
    <w:rsid w:val="0037065E"/>
    <w:rsid w:val="003774F1"/>
    <w:rsid w:val="00380C2D"/>
    <w:rsid w:val="0038319D"/>
    <w:rsid w:val="00385D42"/>
    <w:rsid w:val="003A5C24"/>
    <w:rsid w:val="003C3DA0"/>
    <w:rsid w:val="003D2A34"/>
    <w:rsid w:val="003E7394"/>
    <w:rsid w:val="004076EF"/>
    <w:rsid w:val="00407796"/>
    <w:rsid w:val="00421545"/>
    <w:rsid w:val="0042290F"/>
    <w:rsid w:val="00436D39"/>
    <w:rsid w:val="00445353"/>
    <w:rsid w:val="004803FB"/>
    <w:rsid w:val="00486390"/>
    <w:rsid w:val="0049513B"/>
    <w:rsid w:val="00497ED7"/>
    <w:rsid w:val="004B59C9"/>
    <w:rsid w:val="004C0455"/>
    <w:rsid w:val="004C145E"/>
    <w:rsid w:val="004C7B5A"/>
    <w:rsid w:val="004D4F1C"/>
    <w:rsid w:val="004E334D"/>
    <w:rsid w:val="004E7812"/>
    <w:rsid w:val="004F1431"/>
    <w:rsid w:val="004F4D25"/>
    <w:rsid w:val="005000F9"/>
    <w:rsid w:val="005130D5"/>
    <w:rsid w:val="00517B5C"/>
    <w:rsid w:val="005217AC"/>
    <w:rsid w:val="005223B4"/>
    <w:rsid w:val="0052515A"/>
    <w:rsid w:val="00535483"/>
    <w:rsid w:val="00544B11"/>
    <w:rsid w:val="00552C4C"/>
    <w:rsid w:val="00554043"/>
    <w:rsid w:val="005540EF"/>
    <w:rsid w:val="0055573E"/>
    <w:rsid w:val="005707C1"/>
    <w:rsid w:val="00571F49"/>
    <w:rsid w:val="0057280C"/>
    <w:rsid w:val="005A28A1"/>
    <w:rsid w:val="005D11EF"/>
    <w:rsid w:val="005D1F0C"/>
    <w:rsid w:val="00612BA8"/>
    <w:rsid w:val="00616F3E"/>
    <w:rsid w:val="0062541A"/>
    <w:rsid w:val="006314C3"/>
    <w:rsid w:val="00632254"/>
    <w:rsid w:val="00634D81"/>
    <w:rsid w:val="006428E6"/>
    <w:rsid w:val="0064372F"/>
    <w:rsid w:val="00645F97"/>
    <w:rsid w:val="006504FE"/>
    <w:rsid w:val="006543DD"/>
    <w:rsid w:val="00680292"/>
    <w:rsid w:val="006914C6"/>
    <w:rsid w:val="006C5CD4"/>
    <w:rsid w:val="006C7A55"/>
    <w:rsid w:val="006D7EF1"/>
    <w:rsid w:val="006E3873"/>
    <w:rsid w:val="006E580C"/>
    <w:rsid w:val="006E61E1"/>
    <w:rsid w:val="006E73FB"/>
    <w:rsid w:val="006F7C9A"/>
    <w:rsid w:val="007149CF"/>
    <w:rsid w:val="0072399A"/>
    <w:rsid w:val="007322E6"/>
    <w:rsid w:val="00754A67"/>
    <w:rsid w:val="0076038C"/>
    <w:rsid w:val="007666C6"/>
    <w:rsid w:val="007731C8"/>
    <w:rsid w:val="00785ADB"/>
    <w:rsid w:val="00791F16"/>
    <w:rsid w:val="00793265"/>
    <w:rsid w:val="00793674"/>
    <w:rsid w:val="00793778"/>
    <w:rsid w:val="007A359A"/>
    <w:rsid w:val="007B7DF5"/>
    <w:rsid w:val="007C1880"/>
    <w:rsid w:val="007C749D"/>
    <w:rsid w:val="007D063C"/>
    <w:rsid w:val="007D0F15"/>
    <w:rsid w:val="007E5A5F"/>
    <w:rsid w:val="007F7EDF"/>
    <w:rsid w:val="00800FF6"/>
    <w:rsid w:val="00810EBB"/>
    <w:rsid w:val="00811D6B"/>
    <w:rsid w:val="0083002B"/>
    <w:rsid w:val="00834624"/>
    <w:rsid w:val="00835979"/>
    <w:rsid w:val="00837085"/>
    <w:rsid w:val="00842FA6"/>
    <w:rsid w:val="0085311C"/>
    <w:rsid w:val="00872BDA"/>
    <w:rsid w:val="008734E1"/>
    <w:rsid w:val="008A30A9"/>
    <w:rsid w:val="008B3C3F"/>
    <w:rsid w:val="008C23FF"/>
    <w:rsid w:val="008C43EB"/>
    <w:rsid w:val="008C6A4E"/>
    <w:rsid w:val="008C6C75"/>
    <w:rsid w:val="008D4A5C"/>
    <w:rsid w:val="008E2DCC"/>
    <w:rsid w:val="008E5EAB"/>
    <w:rsid w:val="008F6A55"/>
    <w:rsid w:val="0092044C"/>
    <w:rsid w:val="00923EB8"/>
    <w:rsid w:val="00932C20"/>
    <w:rsid w:val="00935A49"/>
    <w:rsid w:val="0096219B"/>
    <w:rsid w:val="0096700C"/>
    <w:rsid w:val="0097624F"/>
    <w:rsid w:val="009778F9"/>
    <w:rsid w:val="00977C49"/>
    <w:rsid w:val="009817D9"/>
    <w:rsid w:val="0099529E"/>
    <w:rsid w:val="009A468A"/>
    <w:rsid w:val="009B6B35"/>
    <w:rsid w:val="009C0864"/>
    <w:rsid w:val="009C1EC1"/>
    <w:rsid w:val="009D7EED"/>
    <w:rsid w:val="009E03FD"/>
    <w:rsid w:val="009E0C2E"/>
    <w:rsid w:val="009E0F53"/>
    <w:rsid w:val="009E1E52"/>
    <w:rsid w:val="009F2E77"/>
    <w:rsid w:val="00A14C34"/>
    <w:rsid w:val="00A24792"/>
    <w:rsid w:val="00A31B15"/>
    <w:rsid w:val="00A35359"/>
    <w:rsid w:val="00A429A6"/>
    <w:rsid w:val="00A47A6F"/>
    <w:rsid w:val="00A540A8"/>
    <w:rsid w:val="00A81102"/>
    <w:rsid w:val="00A82D88"/>
    <w:rsid w:val="00A96054"/>
    <w:rsid w:val="00AA028B"/>
    <w:rsid w:val="00AD1E7D"/>
    <w:rsid w:val="00AD206C"/>
    <w:rsid w:val="00AE0136"/>
    <w:rsid w:val="00AE54B6"/>
    <w:rsid w:val="00AE7126"/>
    <w:rsid w:val="00AF23C6"/>
    <w:rsid w:val="00AF5523"/>
    <w:rsid w:val="00AF7E3C"/>
    <w:rsid w:val="00B11AF1"/>
    <w:rsid w:val="00B17725"/>
    <w:rsid w:val="00B3507E"/>
    <w:rsid w:val="00B41511"/>
    <w:rsid w:val="00B46995"/>
    <w:rsid w:val="00B50247"/>
    <w:rsid w:val="00B54C96"/>
    <w:rsid w:val="00B666B9"/>
    <w:rsid w:val="00B74A3F"/>
    <w:rsid w:val="00B814DE"/>
    <w:rsid w:val="00B83095"/>
    <w:rsid w:val="00B87DAE"/>
    <w:rsid w:val="00B90983"/>
    <w:rsid w:val="00BB585C"/>
    <w:rsid w:val="00BC108E"/>
    <w:rsid w:val="00BE1835"/>
    <w:rsid w:val="00BE6955"/>
    <w:rsid w:val="00BF7FC9"/>
    <w:rsid w:val="00C07A2C"/>
    <w:rsid w:val="00C103C0"/>
    <w:rsid w:val="00C160CF"/>
    <w:rsid w:val="00C210A6"/>
    <w:rsid w:val="00C34E62"/>
    <w:rsid w:val="00C37642"/>
    <w:rsid w:val="00C50ADE"/>
    <w:rsid w:val="00C66674"/>
    <w:rsid w:val="00C706FA"/>
    <w:rsid w:val="00C7341E"/>
    <w:rsid w:val="00C754E8"/>
    <w:rsid w:val="00C868B4"/>
    <w:rsid w:val="00C904D8"/>
    <w:rsid w:val="00C966C7"/>
    <w:rsid w:val="00CB3B38"/>
    <w:rsid w:val="00CB4B58"/>
    <w:rsid w:val="00CD6771"/>
    <w:rsid w:val="00CE09DA"/>
    <w:rsid w:val="00CE3FAE"/>
    <w:rsid w:val="00CE7C14"/>
    <w:rsid w:val="00CF6328"/>
    <w:rsid w:val="00CF799F"/>
    <w:rsid w:val="00D02A1A"/>
    <w:rsid w:val="00D16E7F"/>
    <w:rsid w:val="00D24153"/>
    <w:rsid w:val="00D2476A"/>
    <w:rsid w:val="00D35066"/>
    <w:rsid w:val="00D35C7F"/>
    <w:rsid w:val="00D36C92"/>
    <w:rsid w:val="00D403EF"/>
    <w:rsid w:val="00D57151"/>
    <w:rsid w:val="00D61ED3"/>
    <w:rsid w:val="00D63CBF"/>
    <w:rsid w:val="00D73192"/>
    <w:rsid w:val="00D74B31"/>
    <w:rsid w:val="00D75B8D"/>
    <w:rsid w:val="00D76D38"/>
    <w:rsid w:val="00D90316"/>
    <w:rsid w:val="00DB5D76"/>
    <w:rsid w:val="00DB7473"/>
    <w:rsid w:val="00DF582E"/>
    <w:rsid w:val="00E0635A"/>
    <w:rsid w:val="00E2100D"/>
    <w:rsid w:val="00E31129"/>
    <w:rsid w:val="00E3392D"/>
    <w:rsid w:val="00E42375"/>
    <w:rsid w:val="00E45559"/>
    <w:rsid w:val="00E55151"/>
    <w:rsid w:val="00E679DB"/>
    <w:rsid w:val="00E67D63"/>
    <w:rsid w:val="00E67F64"/>
    <w:rsid w:val="00E86969"/>
    <w:rsid w:val="00E949EF"/>
    <w:rsid w:val="00ED07DA"/>
    <w:rsid w:val="00ED1334"/>
    <w:rsid w:val="00F023E6"/>
    <w:rsid w:val="00F16BEF"/>
    <w:rsid w:val="00F2361A"/>
    <w:rsid w:val="00F33A47"/>
    <w:rsid w:val="00F36B0C"/>
    <w:rsid w:val="00F427AE"/>
    <w:rsid w:val="00F5366C"/>
    <w:rsid w:val="00F53FF1"/>
    <w:rsid w:val="00F6005A"/>
    <w:rsid w:val="00F61F24"/>
    <w:rsid w:val="00F6611E"/>
    <w:rsid w:val="00F8480A"/>
    <w:rsid w:val="00F84A03"/>
    <w:rsid w:val="00F86EB5"/>
    <w:rsid w:val="00FA0002"/>
    <w:rsid w:val="00FA0D64"/>
    <w:rsid w:val="00FB493A"/>
    <w:rsid w:val="00FD0F3B"/>
    <w:rsid w:val="00FD1324"/>
    <w:rsid w:val="00FD3457"/>
    <w:rsid w:val="00FE1C96"/>
    <w:rsid w:val="00FE3F40"/>
    <w:rsid w:val="00FE60F5"/>
    <w:rsid w:val="00FF3DFD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4BB2C9"/>
  <w15:docId w15:val="{7B6B22A1-A8B5-41BB-BAB8-DFE858A2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4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525AA-67BA-4024-83FB-58D753CC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mdgarcaiava</dc:creator>
  <cp:lastModifiedBy>Division Extension</cp:lastModifiedBy>
  <cp:revision>3</cp:revision>
  <cp:lastPrinted>2023-02-09T20:25:00Z</cp:lastPrinted>
  <dcterms:created xsi:type="dcterms:W3CDTF">2024-07-29T13:46:00Z</dcterms:created>
  <dcterms:modified xsi:type="dcterms:W3CDTF">2024-07-29T14:39:00Z</dcterms:modified>
</cp:coreProperties>
</file>